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68F" w:rsidRDefault="00E9168F">
      <w:pPr>
        <w:spacing w:after="0" w:line="240" w:lineRule="auto"/>
        <w:ind w:left="567" w:right="260"/>
        <w:rPr>
          <w:rFonts w:ascii="Times New Roman" w:hAnsi="Times New Roman" w:cs="Times New Roman"/>
          <w:i/>
          <w:sz w:val="28"/>
          <w:szCs w:val="28"/>
        </w:rPr>
      </w:pPr>
    </w:p>
    <w:p w:rsidR="00E9168F" w:rsidRDefault="00E9168F">
      <w:pPr>
        <w:spacing w:after="0" w:line="240" w:lineRule="auto"/>
        <w:ind w:left="567" w:right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68F" w:rsidRDefault="00E9168F">
      <w:pPr>
        <w:spacing w:after="0" w:line="240" w:lineRule="auto"/>
        <w:ind w:left="567" w:right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68F" w:rsidRDefault="00033493">
      <w:pPr>
        <w:spacing w:after="0" w:line="240" w:lineRule="auto"/>
        <w:ind w:left="567" w:right="26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</w:p>
    <w:p w:rsidR="00E9168F" w:rsidRDefault="00E9168F">
      <w:pPr>
        <w:spacing w:after="0" w:line="240" w:lineRule="auto"/>
        <w:ind w:left="567" w:right="2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68F" w:rsidRDefault="00033493">
      <w:pPr>
        <w:spacing w:after="0" w:line="240" w:lineRule="auto"/>
        <w:ind w:left="567" w:right="26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Всероссийского научно-практического форума с международным участием</w:t>
      </w:r>
    </w:p>
    <w:p w:rsidR="00E9168F" w:rsidRDefault="00033493">
      <w:pPr>
        <w:spacing w:after="0" w:line="240" w:lineRule="auto"/>
        <w:ind w:left="567" w:right="26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«Стратегия развития современной сельской школы: проблемы, возможности и перспективы»</w:t>
      </w:r>
    </w:p>
    <w:p w:rsidR="00E9168F" w:rsidRDefault="00033493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30–31 октября 2024 года </w:t>
      </w:r>
    </w:p>
    <w:p w:rsidR="00E9168F" w:rsidRDefault="00E9168F">
      <w:pPr>
        <w:tabs>
          <w:tab w:val="left" w:pos="33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9168F" w:rsidRDefault="00033493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     </w:t>
      </w:r>
    </w:p>
    <w:p w:rsidR="00E9168F" w:rsidRDefault="0048716A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</w:t>
      </w:r>
      <w:r w:rsidR="0003349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30 октября 2024 г.</w:t>
      </w:r>
      <w:r w:rsidR="00EF720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</w:t>
      </w:r>
      <w:r w:rsidR="00EF720F" w:rsidRPr="00EF720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Ссылка на подключение (</w:t>
      </w:r>
      <w:r w:rsidR="00EF720F" w:rsidRPr="00EF720F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для выступающих):  </w:t>
      </w:r>
      <w:hyperlink r:id="rId8" w:history="1">
        <w:r w:rsidR="00EF720F" w:rsidRPr="00EF720F">
          <w:rPr>
            <w:rStyle w:val="a8"/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https://my.mts-link.ru/j/niko/539954009</w:t>
        </w:r>
      </w:hyperlink>
    </w:p>
    <w:p w:rsidR="00E9168F" w:rsidRDefault="00033493">
      <w:pPr>
        <w:tabs>
          <w:tab w:val="left" w:pos="3360"/>
        </w:tabs>
        <w:spacing w:after="0"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10.00 - 13.20 -  </w:t>
      </w:r>
      <w:r>
        <w:rPr>
          <w:rFonts w:ascii="Times New Roman" w:hAnsi="Times New Roman" w:cs="Times New Roman"/>
          <w:b/>
          <w:sz w:val="24"/>
          <w:szCs w:val="24"/>
        </w:rPr>
        <w:t xml:space="preserve">Пленарное заседание </w:t>
      </w:r>
    </w:p>
    <w:p w:rsidR="00E9168F" w:rsidRDefault="00033493">
      <w:pPr>
        <w:tabs>
          <w:tab w:val="left" w:pos="3360"/>
        </w:tabs>
        <w:spacing w:after="0"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13.30 - 13.50 – </w:t>
      </w:r>
      <w:r>
        <w:rPr>
          <w:rFonts w:ascii="Times New Roman" w:hAnsi="Times New Roman" w:cs="Times New Roman"/>
          <w:b/>
          <w:sz w:val="24"/>
          <w:szCs w:val="24"/>
        </w:rPr>
        <w:t xml:space="preserve">кофе-брейк. </w:t>
      </w:r>
    </w:p>
    <w:p w:rsidR="00E9168F" w:rsidRDefault="00033493">
      <w:pPr>
        <w:tabs>
          <w:tab w:val="left" w:pos="3360"/>
        </w:tabs>
        <w:spacing w:after="0"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13.40 - 17.50 – </w:t>
      </w:r>
      <w:r>
        <w:rPr>
          <w:rFonts w:ascii="Times New Roman" w:hAnsi="Times New Roman" w:cs="Times New Roman"/>
          <w:b/>
          <w:sz w:val="24"/>
          <w:szCs w:val="24"/>
        </w:rPr>
        <w:t>работа тематических площадок Форума: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168F" w:rsidRDefault="00F90307">
      <w:pPr>
        <w:spacing w:after="0" w:line="240" w:lineRule="auto"/>
        <w:ind w:left="1985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13.50 -15.0</w:t>
      </w:r>
      <w:r w:rsidR="00033493">
        <w:rPr>
          <w:rFonts w:ascii="Times New Roman" w:hAnsi="Times New Roman" w:cs="Times New Roman"/>
          <w:sz w:val="24"/>
          <w:szCs w:val="24"/>
        </w:rPr>
        <w:t xml:space="preserve">0 </w:t>
      </w:r>
      <w:r w:rsidR="00033493">
        <w:rPr>
          <w:rFonts w:ascii="Times New Roman" w:hAnsi="Times New Roman" w:cs="Times New Roman"/>
          <w:b/>
          <w:i/>
          <w:sz w:val="24"/>
          <w:szCs w:val="24"/>
        </w:rPr>
        <w:t>Круглый стол</w:t>
      </w:r>
      <w:r w:rsidR="00033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3493">
        <w:rPr>
          <w:rFonts w:ascii="Times New Roman" w:hAnsi="Times New Roman" w:cs="Times New Roman"/>
          <w:sz w:val="24"/>
          <w:szCs w:val="24"/>
        </w:rPr>
        <w:t>«</w:t>
      </w:r>
      <w:r w:rsidR="00033493">
        <w:rPr>
          <w:rFonts w:ascii="Times New Roman" w:hAnsi="Times New Roman"/>
          <w:bCs/>
          <w:sz w:val="24"/>
          <w:szCs w:val="24"/>
        </w:rPr>
        <w:t xml:space="preserve">Особенности воспитания и обучения в условиях сельской малокомплектной школы» </w:t>
      </w:r>
      <w:r w:rsidR="00033493">
        <w:rPr>
          <w:rFonts w:ascii="Times New Roman" w:hAnsi="Times New Roman"/>
          <w:bCs/>
          <w:i/>
          <w:sz w:val="24"/>
          <w:szCs w:val="24"/>
        </w:rPr>
        <w:t xml:space="preserve">на базе </w:t>
      </w:r>
      <w:r w:rsidR="000334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ЯГПУ им. К. Д. Ушинского, г. Ярославл</w:t>
      </w:r>
      <w:r w:rsidR="00033493">
        <w:rPr>
          <w:rFonts w:ascii="Times New Roman" w:eastAsia="Times New Roman" w:hAnsi="Times New Roman" w:cs="Times New Roman"/>
          <w:sz w:val="24"/>
          <w:szCs w:val="24"/>
          <w:lang w:eastAsia="ru-RU"/>
        </w:rPr>
        <w:t>ь  (в офлайн и онлайн-режиме).</w:t>
      </w:r>
    </w:p>
    <w:p w:rsidR="00E9168F" w:rsidRDefault="00F90307">
      <w:pPr>
        <w:spacing w:after="0" w:line="240" w:lineRule="auto"/>
        <w:ind w:left="1985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15.00-16.05</w:t>
      </w:r>
      <w:r w:rsidR="00033493">
        <w:rPr>
          <w:rFonts w:ascii="Times New Roman" w:hAnsi="Times New Roman" w:cs="Times New Roman"/>
          <w:b/>
          <w:i/>
          <w:sz w:val="24"/>
          <w:szCs w:val="24"/>
        </w:rPr>
        <w:t xml:space="preserve"> Круглый стол</w:t>
      </w:r>
      <w:r w:rsidR="00033493">
        <w:rPr>
          <w:rFonts w:ascii="Times New Roman" w:hAnsi="Times New Roman" w:cs="Times New Roman"/>
          <w:sz w:val="24"/>
          <w:szCs w:val="24"/>
        </w:rPr>
        <w:t xml:space="preserve"> «Социокультурный подход в развитии воспитательной системы сельских образовательных организаций» </w:t>
      </w:r>
      <w:r w:rsidR="00033493">
        <w:rPr>
          <w:rFonts w:ascii="Times New Roman" w:hAnsi="Times New Roman"/>
          <w:bCs/>
          <w:i/>
          <w:sz w:val="24"/>
          <w:szCs w:val="24"/>
        </w:rPr>
        <w:t xml:space="preserve">на базе </w:t>
      </w:r>
      <w:r w:rsidR="000334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ЯГПУ им. К. Д. Ушинского, г. Ярославль</w:t>
      </w:r>
      <w:r w:rsidR="00033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офлайн и онлайн-режиме).</w:t>
      </w:r>
    </w:p>
    <w:p w:rsidR="00E9168F" w:rsidRDefault="00F90307">
      <w:pPr>
        <w:spacing w:after="0" w:line="240" w:lineRule="auto"/>
        <w:ind w:left="1985" w:firstLine="284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16.05 - 16.4</w:t>
      </w:r>
      <w:r w:rsidR="00C5113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33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349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Дискуссионная площадка </w:t>
      </w:r>
      <w:r w:rsidR="000334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033493">
        <w:rPr>
          <w:rFonts w:ascii="Times New Roman" w:eastAsia="SimSu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Использование современных образовательных технологий на уроке и во внеурочной деятельности» </w:t>
      </w:r>
      <w:r w:rsidR="00033493">
        <w:rPr>
          <w:rFonts w:ascii="Times New Roman" w:eastAsia="SimSun" w:hAnsi="Times New Roman" w:cs="Times New Roman"/>
          <w:bCs/>
          <w:i/>
          <w:color w:val="000000" w:themeColor="text1"/>
          <w:sz w:val="24"/>
          <w:szCs w:val="24"/>
          <w:lang w:eastAsia="ru-RU"/>
        </w:rPr>
        <w:t>на базе</w:t>
      </w:r>
      <w:r w:rsidR="00033493">
        <w:rPr>
          <w:rFonts w:ascii="Times New Roman" w:eastAsia="SimSu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r w:rsidR="00033493">
        <w:rPr>
          <w:rFonts w:ascii="Times New Roman" w:eastAsia="SimSun" w:hAnsi="Times New Roman" w:cs="Times New Roman"/>
          <w:i/>
          <w:color w:val="000000" w:themeColor="text1"/>
          <w:sz w:val="24"/>
          <w:szCs w:val="24"/>
          <w:lang w:eastAsia="ru-RU"/>
        </w:rPr>
        <w:t>ФГБОУ ВО «Вятский государственный университет», г. Киров</w:t>
      </w:r>
      <w:r w:rsidR="00033493"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ru-RU"/>
        </w:rPr>
        <w:t xml:space="preserve"> (в офлайн и онлайн-режиме).</w:t>
      </w:r>
    </w:p>
    <w:p w:rsidR="00E9168F" w:rsidRDefault="00AB31E7">
      <w:pPr>
        <w:spacing w:after="0" w:line="240" w:lineRule="auto"/>
        <w:ind w:left="1985" w:firstLineChars="150" w:firstLine="360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16.45 – 17.3</w:t>
      </w:r>
      <w:r w:rsidR="00C51130">
        <w:rPr>
          <w:rFonts w:ascii="Times New Roman" w:hAnsi="Times New Roman" w:cs="Times New Roman"/>
          <w:sz w:val="24"/>
          <w:szCs w:val="24"/>
        </w:rPr>
        <w:t>5</w:t>
      </w:r>
      <w:r w:rsidR="00033493">
        <w:rPr>
          <w:rFonts w:ascii="Times New Roman" w:hAnsi="Times New Roman" w:cs="Times New Roman"/>
          <w:sz w:val="24"/>
          <w:szCs w:val="24"/>
        </w:rPr>
        <w:t xml:space="preserve"> </w:t>
      </w:r>
      <w:r w:rsidR="00033493">
        <w:rPr>
          <w:rFonts w:ascii="Times New Roman" w:hAnsi="Times New Roman" w:cs="Times New Roman"/>
          <w:b/>
          <w:i/>
          <w:sz w:val="24"/>
          <w:szCs w:val="24"/>
        </w:rPr>
        <w:t>Круглый стол</w:t>
      </w:r>
      <w:r w:rsidR="00033493">
        <w:rPr>
          <w:rFonts w:ascii="Times New Roman" w:hAnsi="Times New Roman" w:cs="Times New Roman"/>
          <w:sz w:val="24"/>
          <w:szCs w:val="24"/>
        </w:rPr>
        <w:t xml:space="preserve"> «</w:t>
      </w:r>
      <w:r w:rsidR="00033493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Семья и школа: векторы эффективного сотрудничества» (в онлайн-режиме).</w:t>
      </w:r>
    </w:p>
    <w:p w:rsidR="00E9168F" w:rsidRDefault="00C51130">
      <w:pPr>
        <w:spacing w:after="0" w:line="240" w:lineRule="auto"/>
        <w:ind w:left="1985" w:firstLineChars="150" w:firstLine="360"/>
        <w:jc w:val="both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17.45</w:t>
      </w:r>
      <w:r w:rsidR="00CE31F1">
        <w:rPr>
          <w:rFonts w:ascii="Times New Roman" w:hAnsi="Times New Roman" w:cs="Times New Roman"/>
          <w:sz w:val="24"/>
          <w:szCs w:val="24"/>
        </w:rPr>
        <w:t xml:space="preserve"> – 18.0</w:t>
      </w:r>
      <w:r>
        <w:rPr>
          <w:rFonts w:ascii="Times New Roman" w:hAnsi="Times New Roman" w:cs="Times New Roman"/>
          <w:sz w:val="24"/>
          <w:szCs w:val="24"/>
        </w:rPr>
        <w:t>5</w:t>
      </w:r>
      <w:r w:rsidR="00033493">
        <w:rPr>
          <w:rFonts w:ascii="Times New Roman" w:hAnsi="Times New Roman" w:cs="Times New Roman"/>
          <w:sz w:val="24"/>
          <w:szCs w:val="24"/>
        </w:rPr>
        <w:t xml:space="preserve"> </w:t>
      </w:r>
      <w:r w:rsidR="00033493">
        <w:rPr>
          <w:rFonts w:ascii="Times New Roman" w:hAnsi="Times New Roman" w:cs="Times New Roman"/>
          <w:b/>
          <w:i/>
          <w:sz w:val="24"/>
          <w:szCs w:val="24"/>
        </w:rPr>
        <w:t xml:space="preserve">Семинар </w:t>
      </w:r>
      <w:r w:rsidR="00033493">
        <w:rPr>
          <w:rFonts w:ascii="Times New Roman" w:hAnsi="Times New Roman" w:cs="Times New Roman"/>
          <w:sz w:val="24"/>
          <w:szCs w:val="24"/>
        </w:rPr>
        <w:t>«</w:t>
      </w:r>
      <w:r w:rsidR="00033493">
        <w:rPr>
          <w:rFonts w:ascii="Times New Roman" w:hAnsi="Times New Roman"/>
          <w:bCs/>
          <w:sz w:val="24"/>
          <w:szCs w:val="24"/>
        </w:rPr>
        <w:t>Сопровождение детей с ОВЗ в условиях сельской школы» (в онлайн-режиме).</w:t>
      </w:r>
    </w:p>
    <w:p w:rsidR="00E9168F" w:rsidRDefault="00C51130">
      <w:pPr>
        <w:tabs>
          <w:tab w:val="left" w:pos="3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E31F1">
        <w:rPr>
          <w:rFonts w:ascii="Times New Roman" w:hAnsi="Times New Roman" w:cs="Times New Roman"/>
          <w:sz w:val="24"/>
          <w:szCs w:val="24"/>
        </w:rPr>
        <w:t>18.05 – 18.2</w:t>
      </w:r>
      <w:r>
        <w:rPr>
          <w:rFonts w:ascii="Times New Roman" w:hAnsi="Times New Roman" w:cs="Times New Roman"/>
          <w:sz w:val="24"/>
          <w:szCs w:val="24"/>
        </w:rPr>
        <w:t>0</w:t>
      </w:r>
      <w:r w:rsidR="00033493">
        <w:rPr>
          <w:rFonts w:ascii="Times New Roman" w:hAnsi="Times New Roman" w:cs="Times New Roman"/>
          <w:sz w:val="24"/>
          <w:szCs w:val="24"/>
        </w:rPr>
        <w:t xml:space="preserve"> – </w:t>
      </w:r>
      <w:r w:rsidR="00033493">
        <w:rPr>
          <w:rFonts w:ascii="Times New Roman" w:hAnsi="Times New Roman" w:cs="Times New Roman"/>
          <w:b/>
          <w:sz w:val="24"/>
          <w:szCs w:val="24"/>
        </w:rPr>
        <w:t>подведение итогов работы первого дня форума.</w:t>
      </w:r>
      <w:r w:rsidR="000334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168F" w:rsidRDefault="00033493">
      <w:pPr>
        <w:tabs>
          <w:tab w:val="left" w:pos="3360"/>
        </w:tabs>
        <w:spacing w:after="0" w:line="240" w:lineRule="auto"/>
        <w:ind w:left="567"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EF720F" w:rsidRDefault="00033493" w:rsidP="00EF720F">
      <w:pPr>
        <w:tabs>
          <w:tab w:val="left" w:pos="3360"/>
        </w:tabs>
        <w:spacing w:after="0" w:line="240" w:lineRule="auto"/>
        <w:ind w:left="567" w:firstLine="284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31 октября 2024 г.</w:t>
      </w:r>
      <w:r w:rsidR="00EF720F" w:rsidRPr="00EF720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E9168F" w:rsidRPr="00EF720F" w:rsidRDefault="00EF720F" w:rsidP="00EF720F">
      <w:pPr>
        <w:tabs>
          <w:tab w:val="left" w:pos="3360"/>
        </w:tabs>
        <w:spacing w:after="0"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EF720F">
        <w:rPr>
          <w:rFonts w:ascii="Times New Roman" w:hAnsi="Times New Roman" w:cs="Times New Roman"/>
          <w:iCs/>
          <w:sz w:val="24"/>
          <w:szCs w:val="24"/>
        </w:rPr>
        <w:t>Ссылка на подключение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F720F">
        <w:rPr>
          <w:rFonts w:ascii="Times New Roman" w:hAnsi="Times New Roman" w:cs="Times New Roman"/>
          <w:iCs/>
          <w:color w:val="FF0000"/>
          <w:sz w:val="24"/>
          <w:szCs w:val="24"/>
        </w:rPr>
        <w:t xml:space="preserve">(для выступающих):  </w:t>
      </w:r>
      <w:hyperlink r:id="rId9" w:history="1">
        <w:r w:rsidRPr="00EF720F">
          <w:rPr>
            <w:rStyle w:val="a8"/>
            <w:rFonts w:ascii="Times New Roman" w:hAnsi="Times New Roman" w:cs="Times New Roman"/>
            <w:iCs/>
            <w:sz w:val="24"/>
            <w:szCs w:val="24"/>
          </w:rPr>
          <w:t>https://my.mts-link.ru/j/niko/1792490369</w:t>
        </w:r>
      </w:hyperlink>
    </w:p>
    <w:p w:rsidR="00E9168F" w:rsidRDefault="00033493">
      <w:pPr>
        <w:tabs>
          <w:tab w:val="left" w:pos="3360"/>
        </w:tabs>
        <w:spacing w:after="0" w:line="240" w:lineRule="auto"/>
        <w:ind w:left="567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9168F" w:rsidRDefault="00033493">
      <w:pPr>
        <w:tabs>
          <w:tab w:val="left" w:pos="3360"/>
        </w:tabs>
        <w:spacing w:after="0" w:line="240" w:lineRule="auto"/>
        <w:ind w:left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10.00 – 18.00 – </w:t>
      </w:r>
      <w:r>
        <w:rPr>
          <w:rFonts w:ascii="Times New Roman" w:hAnsi="Times New Roman" w:cs="Times New Roman"/>
          <w:b/>
          <w:sz w:val="24"/>
          <w:szCs w:val="24"/>
        </w:rPr>
        <w:t>работа секций:</w:t>
      </w:r>
    </w:p>
    <w:p w:rsidR="00E9168F" w:rsidRDefault="00E9168F">
      <w:pPr>
        <w:tabs>
          <w:tab w:val="left" w:pos="3360"/>
        </w:tabs>
        <w:spacing w:after="0" w:line="240" w:lineRule="auto"/>
        <w:ind w:left="85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0" w:type="auto"/>
        <w:tblInd w:w="851" w:type="dxa"/>
        <w:tblLayout w:type="fixed"/>
        <w:tblLook w:val="04A0" w:firstRow="1" w:lastRow="0" w:firstColumn="1" w:lastColumn="0" w:noHBand="0" w:noVBand="1"/>
      </w:tblPr>
      <w:tblGrid>
        <w:gridCol w:w="6657"/>
        <w:gridCol w:w="6379"/>
      </w:tblGrid>
      <w:tr w:rsidR="00E9168F">
        <w:tc>
          <w:tcPr>
            <w:tcW w:w="6657" w:type="dxa"/>
          </w:tcPr>
          <w:p w:rsidR="00E9168F" w:rsidRDefault="00033493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10.00 - 11.10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Конференция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«Обеспечение преемственности дошкольного, начального общего и основного общего образования»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 базе Шуйского филиала ФГБОУ  ВО «Ивановский государственный университет»,  г.о. Шуя  Ивановской области (в офлайн и онлайн-режиме).</w:t>
            </w: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9168F" w:rsidRDefault="00462551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11.10 – 12.25</w:t>
            </w:r>
            <w:r w:rsidR="000334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349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Семинар</w:t>
            </w:r>
            <w:r w:rsidR="000334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033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Формирование функциональной грамотности на уроке и во внеурочной деятельности в условиях сельской школы» </w:t>
            </w:r>
            <w:r w:rsidR="0003349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</w:t>
            </w:r>
            <w:r w:rsidR="000334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онлайн-режиме).</w:t>
            </w: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168F" w:rsidRDefault="00462551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12.25</w:t>
            </w:r>
            <w:r w:rsidR="00033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13.30 </w:t>
            </w:r>
            <w:r w:rsidR="0003349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Семинар </w:t>
            </w:r>
            <w:r w:rsidR="00033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«Духовно-нравственное и гражданско-патриотическое воспитание сельских школьников» </w:t>
            </w:r>
            <w:r w:rsidR="000334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(в онлайн-режиме).</w:t>
            </w: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62551" w:rsidRPr="004B39E4" w:rsidRDefault="004B39E4" w:rsidP="00462551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B39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13.10 - 13.3</w:t>
            </w:r>
            <w:r w:rsidR="00462551" w:rsidRPr="004B39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0 – кофе-брейк. </w:t>
            </w:r>
          </w:p>
          <w:p w:rsidR="00462551" w:rsidRDefault="00462551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9168F" w:rsidRDefault="00033493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13.30 – 15.00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Методологический семинар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«Подготовка учителя для сельской школы»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на базе ФГБОУ ВО «Петрозаводский государственный университет» г.Петрозаводск, Республика Карелия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(в офлайн и онлайн-режиме).</w:t>
            </w: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E9168F" w:rsidRDefault="00033493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15.00 – 15.30  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Дискуссионная площадка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«Управление сельской школой: проблемы и эффективные практики»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онлайн-режиме).</w:t>
            </w: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9168F" w:rsidRDefault="00033493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15.30 – 16.20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Семинар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Успешные практики функционирования центров образования «Точка роста»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(в онлайн-режиме).</w:t>
            </w: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9168F" w:rsidRDefault="00033493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16.20 – 17.10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Круглый стол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Условия профессионального самоопределения и успешной социализации сельских школьников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(в онлайн-режиме).</w:t>
            </w: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:rsidR="00E9168F" w:rsidRDefault="00033493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10.00 – 11.50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Мастер-класс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«Индивидуализация образовательного процесса»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 базе ЯГПУ им. К. Д. Ушинского, г. Ярославль, аудитория 315 (в офлайн и онлайн-режиме)</w:t>
            </w:r>
          </w:p>
          <w:p w:rsidR="00E9168F" w:rsidRDefault="00033493">
            <w:pPr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="00EF72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подключения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hyperlink r:id="rId10" w:tgtFrame="_blank" w:history="1">
              <w:r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https://sferum.ru/?call_link=jndzkADPJbdnlDK3hvoBDK7WgNmuE974bSwuE7_TznQ</w:t>
              </w:r>
            </w:hyperlink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E9168F" w:rsidRDefault="00033493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«Педагогическое сопровождение детей с ограниченными возможностями здоровья»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E9168F" w:rsidRDefault="00033493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 базе ЯГПУ им. К. Д. Ушинского, г. Ярославль, аудитория 314  (в офлайн и онлайн-режиме)</w:t>
            </w:r>
          </w:p>
          <w:p w:rsidR="006E4854" w:rsidRDefault="000334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="00EF72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подключения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9168F" w:rsidRDefault="00033493">
            <w:pPr>
              <w:spacing w:after="0" w:line="240" w:lineRule="auto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1" w:tgtFrame="_blank" w:history="1">
              <w:r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https://sferum.ru/?call_link=c-rAF2UQ-7TkxuUtZjqLi8pM98gwOi8OcNRo_yc4s20</w:t>
              </w:r>
            </w:hyperlink>
          </w:p>
          <w:p w:rsidR="00FF55DF" w:rsidRDefault="00FF55DF">
            <w:pPr>
              <w:spacing w:after="0" w:line="240" w:lineRule="auto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E9168F" w:rsidRDefault="00E9168F">
            <w:pPr>
              <w:spacing w:after="0" w:line="240" w:lineRule="auto"/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E9168F" w:rsidRDefault="00E91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168F" w:rsidRDefault="00E9168F">
            <w:pPr>
              <w:tabs>
                <w:tab w:val="left" w:pos="33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168F" w:rsidRDefault="00E9168F">
      <w:pPr>
        <w:spacing w:before="100" w:beforeAutospacing="1" w:after="100" w:afterAutospacing="1" w:line="273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168F" w:rsidRDefault="00033493">
      <w:pPr>
        <w:tabs>
          <w:tab w:val="left" w:pos="993"/>
        </w:tabs>
        <w:spacing w:after="0" w:line="240" w:lineRule="auto"/>
        <w:ind w:left="567" w:right="260" w:firstLineChars="150" w:firstLine="360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17.10 - 17.30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 работы форума.</w:t>
      </w:r>
    </w:p>
    <w:p w:rsidR="00E9168F" w:rsidRDefault="00E9168F">
      <w:pPr>
        <w:tabs>
          <w:tab w:val="left" w:pos="993"/>
        </w:tabs>
        <w:spacing w:after="0" w:line="240" w:lineRule="auto"/>
        <w:ind w:left="567" w:right="260" w:firstLineChars="150" w:firstLine="420"/>
        <w:textAlignment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168F" w:rsidRDefault="00E9168F">
      <w:pPr>
        <w:tabs>
          <w:tab w:val="left" w:pos="993"/>
        </w:tabs>
        <w:spacing w:after="0" w:line="240" w:lineRule="auto"/>
        <w:ind w:left="567" w:right="260" w:firstLineChars="150" w:firstLine="420"/>
        <w:textAlignment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168F" w:rsidRDefault="00E9168F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b"/>
        <w:tblpPr w:leftFromText="180" w:rightFromText="180" w:vertAnchor="text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1129"/>
        <w:gridCol w:w="14714"/>
      </w:tblGrid>
      <w:tr w:rsidR="00E9168F">
        <w:tc>
          <w:tcPr>
            <w:tcW w:w="15843" w:type="dxa"/>
            <w:gridSpan w:val="2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30 октября 2024 г.</w:t>
            </w:r>
          </w:p>
          <w:p w:rsidR="00E9168F" w:rsidRDefault="00E91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Ссылка на подключение:  </w:t>
            </w:r>
            <w:hyperlink r:id="rId12" w:history="1">
              <w:r>
                <w:rPr>
                  <w:rStyle w:val="a8"/>
                  <w:rFonts w:ascii="Times New Roman" w:hAnsi="Times New Roman" w:cs="Times New Roman"/>
                  <w:iCs/>
                  <w:sz w:val="28"/>
                  <w:szCs w:val="28"/>
                </w:rPr>
                <w:t>https://my.mts-link.ru/j/niko/539954009</w:t>
              </w:r>
            </w:hyperlink>
          </w:p>
          <w:p w:rsidR="00E9168F" w:rsidRDefault="00E91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Время</w:t>
            </w:r>
          </w:p>
        </w:tc>
        <w:tc>
          <w:tcPr>
            <w:tcW w:w="14714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Тема, спикер</w:t>
            </w:r>
          </w:p>
          <w:p w:rsidR="00E9168F" w:rsidRDefault="00E91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10.00-13.30</w:t>
            </w:r>
          </w:p>
        </w:tc>
        <w:tc>
          <w:tcPr>
            <w:tcW w:w="14714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Пленарное заседание</w:t>
            </w:r>
          </w:p>
          <w:p w:rsidR="00E9168F" w:rsidRDefault="00E916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9168F">
        <w:trPr>
          <w:trHeight w:val="754"/>
        </w:trPr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10.00-10.10</w:t>
            </w:r>
          </w:p>
        </w:tc>
        <w:tc>
          <w:tcPr>
            <w:tcW w:w="14714" w:type="dxa"/>
          </w:tcPr>
          <w:p w:rsidR="00E9168F" w:rsidRDefault="0003349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Открытие конференции</w:t>
            </w:r>
          </w:p>
          <w:p w:rsidR="00E9168F" w:rsidRDefault="0003349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Федосова Ирина Евгеньевна,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АНО ДПО «Национальный институт качества образования», г. Москва </w:t>
            </w: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10.10-10.15</w:t>
            </w:r>
          </w:p>
        </w:tc>
        <w:tc>
          <w:tcPr>
            <w:tcW w:w="14714" w:type="dxa"/>
          </w:tcPr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Приветственный адрес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Тутова Лариса Николаевна,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депутат Государственной Думы, член Комитета  Государственной Думы по просвещению Российской Федерации,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Москва  </w:t>
            </w: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10.15-10.20</w:t>
            </w:r>
          </w:p>
        </w:tc>
        <w:tc>
          <w:tcPr>
            <w:tcW w:w="14714" w:type="dxa"/>
          </w:tcPr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Приветственный адрес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Навныко  Валерий Николаевич,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кандидат физико-математических наук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ректор Мозырский государственный педагогический университет имени И.П. Шамякина, г.  Мозырь,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Республика Беларусь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10.20-10.25</w:t>
            </w:r>
          </w:p>
        </w:tc>
        <w:tc>
          <w:tcPr>
            <w:tcW w:w="14714" w:type="dxa"/>
          </w:tcPr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4"/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Приветственный адрес </w:t>
            </w:r>
            <w:r>
              <w:t xml:space="preserve"> 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Наргиза Полатовна Бабаниязова,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доктор педагогических наук,</w:t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доцент кафедры теории и методики преподавания «Национального исследовательского университета «ТИИИМСХ», г. Ташкент, Республики Узбекистан</w:t>
            </w: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10.30-11.10</w:t>
            </w:r>
          </w:p>
        </w:tc>
        <w:tc>
          <w:tcPr>
            <w:tcW w:w="14714" w:type="dxa"/>
          </w:tcPr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Торжественная часть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Поздравление победителей Всероссийского конкурса </w:t>
            </w:r>
            <w:r>
              <w:rPr>
                <w:rFonts w:ascii="Times New Roman" w:hAnsi="Times New Roman" w:cs="Times New Roman"/>
              </w:rPr>
              <w:t>видеоклипов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«С любовью к своей семье, школе, Родине»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Федосова Ирина Евгеньевна,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 АНО ДПО «Национальный институт качества образования», г. Москва</w:t>
            </w:r>
          </w:p>
          <w:p w:rsidR="00E9168F" w:rsidRDefault="000334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Модератор: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Кузьмина Елена Романовна,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кандидат педагогических наук, руководитель Центра дошкольного и начального общего образования АНО ДПО «Национальный институт качества образования»                          </w:t>
            </w: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11.10-11.25</w:t>
            </w:r>
          </w:p>
        </w:tc>
        <w:tc>
          <w:tcPr>
            <w:tcW w:w="14714" w:type="dxa"/>
          </w:tcPr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Модели развития малокомплектной сельской школы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Байбородова Людмила Васильевна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доктор педагогических наук, профессор, заведующий кафедрой педагогических технологий, Ярославский государственный педагогический университет им. К. Д. Ушинского, г. Ярославль  </w:t>
            </w: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11.25-11.40</w:t>
            </w:r>
          </w:p>
        </w:tc>
        <w:tc>
          <w:tcPr>
            <w:tcW w:w="14714" w:type="dxa"/>
          </w:tcPr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Сельские малокомплектные школы: методология идентификации и опыт поддержки (практики Республики Карелия)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Ефлова Зинаида Борисовна,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доктор педагогических наук, Отличник народного просвещения, Почетный работник среднего профессионального образования Российской Федерации, Заслуженный работник образования Республики Карелия</w:t>
            </w: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11.40-11.55</w:t>
            </w:r>
          </w:p>
        </w:tc>
        <w:tc>
          <w:tcPr>
            <w:tcW w:w="14714" w:type="dxa"/>
          </w:tcPr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Индивидуальный и дифференцированный подход как способ преодоления обучающихся сельской школы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Кузнецова Марина Ивановна,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доктор педагогических наук, ведущий научный сотрудник лаборатории начального общего образования  ФГБНУ «Институт стратегии развития образования РАО», г. Москва </w:t>
            </w: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11.55-12.10</w:t>
            </w:r>
          </w:p>
        </w:tc>
        <w:tc>
          <w:tcPr>
            <w:tcW w:w="14714" w:type="dxa"/>
          </w:tcPr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Педагогическое сопровождение жизненного самоопределения сельских школьников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Рожков Михаил Иосифович,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доктор педагогических наук, профессор, главный научный сотрудник   ФГБУК «Всероссийский центр развития художественного творчества и гуманитарных технологий», г. Москва </w:t>
            </w:r>
          </w:p>
        </w:tc>
      </w:tr>
      <w:tr w:rsidR="00E9168F">
        <w:tc>
          <w:tcPr>
            <w:tcW w:w="1129" w:type="dxa"/>
          </w:tcPr>
          <w:p w:rsidR="00E9168F" w:rsidRDefault="00033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12.10-12.25</w:t>
            </w:r>
          </w:p>
        </w:tc>
        <w:tc>
          <w:tcPr>
            <w:tcW w:w="14714" w:type="dxa"/>
          </w:tcPr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Взаимодействие семьи и школы как основа формирования нравственной культуры учащихся сельской школы</w:t>
            </w:r>
          </w:p>
          <w:p w:rsidR="00E9168F" w:rsidRDefault="00033493">
            <w:pPr>
              <w:tabs>
                <w:tab w:val="left" w:pos="5670"/>
              </w:tabs>
              <w:spacing w:after="0" w:line="240" w:lineRule="auto"/>
              <w:ind w:right="543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Исмайлова Людмила Васильевна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кандидат педагогических наук, доцент,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Учреждение образования «Мозырский государственный педагогический университет имени И.П. Шамякина», г. Мозырь,  Гомельская область, Республика Беларусь </w:t>
            </w:r>
          </w:p>
        </w:tc>
      </w:tr>
      <w:tr w:rsidR="0048716A"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12.25-12.40</w:t>
            </w:r>
          </w:p>
        </w:tc>
        <w:tc>
          <w:tcPr>
            <w:tcW w:w="14714" w:type="dxa"/>
          </w:tcPr>
          <w:p w:rsidR="0048716A" w:rsidRDefault="0048716A" w:rsidP="004871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Развитие естественно-научной картины мира обучающихся на разных уровнях образования с учётом специфики сельской школы</w:t>
            </w:r>
          </w:p>
          <w:p w:rsidR="0048716A" w:rsidRDefault="0048716A" w:rsidP="004871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</w:rPr>
              <w:t>Сладков Сергей Анатольевич,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кандидат педагогических наук, заведующий редакции естественно-научного образования  OOO «Издательство «Национальное образование», соавтор УМК по химии и естествознанию, финалист конкурса «Учитель года Москвы 2010», г.Москва </w:t>
            </w:r>
          </w:p>
        </w:tc>
      </w:tr>
      <w:tr w:rsidR="0048716A"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12.40-</w:t>
            </w:r>
          </w:p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12.55</w:t>
            </w:r>
          </w:p>
        </w:tc>
        <w:tc>
          <w:tcPr>
            <w:tcW w:w="14714" w:type="dxa"/>
          </w:tcPr>
          <w:p w:rsidR="0048716A" w:rsidRDefault="0048716A" w:rsidP="0048716A">
            <w:pPr>
              <w:tabs>
                <w:tab w:val="left" w:pos="993"/>
              </w:tabs>
              <w:spacing w:after="0" w:line="240" w:lineRule="auto"/>
              <w:ind w:right="260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Когнитивные образовательные технологии: новое название традиционного обучения или вызов цифровой эпохи?</w:t>
            </w:r>
          </w:p>
          <w:p w:rsidR="0048716A" w:rsidRDefault="0048716A" w:rsidP="0048716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Коршунова Ольга Витальевна,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C9211E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доктор педагогических наук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директор АНО ДПО «Волго-Вятский региональный научно-образовательный центр», профессор кафедры педагогики ФГБОУ ВО «ВятГУ», г. Киров </w:t>
            </w:r>
          </w:p>
        </w:tc>
      </w:tr>
      <w:tr w:rsidR="0048716A"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12.55-13.10</w:t>
            </w:r>
          </w:p>
        </w:tc>
        <w:tc>
          <w:tcPr>
            <w:tcW w:w="14714" w:type="dxa"/>
          </w:tcPr>
          <w:p w:rsidR="0048716A" w:rsidRDefault="0048716A" w:rsidP="0048716A">
            <w:pPr>
              <w:tabs>
                <w:tab w:val="left" w:pos="993"/>
              </w:tabs>
              <w:spacing w:after="0" w:line="240" w:lineRule="auto"/>
              <w:ind w:right="260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Кадры сельской школы: реалии, исследования, перспективы</w:t>
            </w:r>
          </w:p>
          <w:p w:rsidR="0048716A" w:rsidRDefault="0048716A" w:rsidP="0048716A">
            <w:pPr>
              <w:tabs>
                <w:tab w:val="left" w:pos="993"/>
              </w:tabs>
              <w:spacing w:after="0" w:line="240" w:lineRule="auto"/>
              <w:ind w:right="260"/>
              <w:jc w:val="both"/>
              <w:textAlignment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Сартакова Елена Евгеньевна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кандидат исторических наук, доктор педагогических наук, доцент, профессор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ФГБОУ ВО «Томский государственный педагогический университет» ФГБОУ ВО «Томский государственный педагогический университет», Томская область</w:t>
            </w:r>
          </w:p>
        </w:tc>
      </w:tr>
      <w:tr w:rsidR="0048716A"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13.10-13.25</w:t>
            </w:r>
          </w:p>
        </w:tc>
        <w:tc>
          <w:tcPr>
            <w:tcW w:w="14714" w:type="dxa"/>
          </w:tcPr>
          <w:p w:rsidR="0048716A" w:rsidRDefault="0048716A" w:rsidP="0048716A">
            <w:pPr>
              <w:tabs>
                <w:tab w:val="left" w:pos="993"/>
              </w:tabs>
              <w:spacing w:after="0" w:line="240" w:lineRule="auto"/>
              <w:ind w:right="260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Научно-методическое сопровождение образовательных организаций, расположенных в сельской местности и малых городах</w:t>
            </w:r>
          </w:p>
          <w:p w:rsidR="0048716A" w:rsidRDefault="0048716A" w:rsidP="0048716A">
            <w:pPr>
              <w:tabs>
                <w:tab w:val="left" w:pos="993"/>
              </w:tabs>
              <w:spacing w:after="0" w:line="240" w:lineRule="auto"/>
              <w:ind w:right="260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Кузьмина Елена Романовна,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кандидат педагогических наук, руководитель Центра дошкольного и начального образования АНО ДПО «Национальный институт качества образования», г. Москва </w:t>
            </w:r>
          </w:p>
        </w:tc>
      </w:tr>
      <w:tr w:rsidR="0048716A"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14714" w:type="dxa"/>
          </w:tcPr>
          <w:p w:rsidR="0048716A" w:rsidRDefault="0048716A" w:rsidP="0048716A">
            <w:pPr>
              <w:tabs>
                <w:tab w:val="left" w:pos="993"/>
              </w:tabs>
              <w:spacing w:after="0" w:line="240" w:lineRule="auto"/>
              <w:ind w:right="260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Кофе-брейк</w:t>
            </w:r>
          </w:p>
          <w:p w:rsidR="0048716A" w:rsidRDefault="0048716A" w:rsidP="0048716A">
            <w:pPr>
              <w:tabs>
                <w:tab w:val="left" w:pos="993"/>
              </w:tabs>
              <w:spacing w:after="0" w:line="240" w:lineRule="auto"/>
              <w:ind w:right="260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13.50 – 17.30</w:t>
            </w:r>
          </w:p>
        </w:tc>
        <w:tc>
          <w:tcPr>
            <w:tcW w:w="14714" w:type="dxa"/>
          </w:tcPr>
          <w:p w:rsidR="0048716A" w:rsidRDefault="0048716A" w:rsidP="0048716A">
            <w:pPr>
              <w:tabs>
                <w:tab w:val="left" w:pos="993"/>
              </w:tabs>
              <w:spacing w:after="0" w:line="240" w:lineRule="auto"/>
              <w:ind w:left="1352" w:right="26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>13.50 -18.30 РАБОТА СЕССИЙ</w:t>
            </w:r>
          </w:p>
          <w:p w:rsidR="0048716A" w:rsidRDefault="0048716A" w:rsidP="0048716A">
            <w:pPr>
              <w:spacing w:after="0" w:line="240" w:lineRule="auto"/>
              <w:ind w:right="260" w:firstLineChars="200" w:firstLine="5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8716A">
        <w:trPr>
          <w:trHeight w:val="419"/>
        </w:trPr>
        <w:tc>
          <w:tcPr>
            <w:tcW w:w="1129" w:type="dxa"/>
          </w:tcPr>
          <w:p w:rsidR="0048716A" w:rsidRPr="00861AED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1AED">
              <w:rPr>
                <w:rFonts w:ascii="Times New Roman" w:hAnsi="Times New Roman" w:cs="Times New Roman"/>
                <w:b/>
                <w:sz w:val="24"/>
                <w:szCs w:val="24"/>
              </w:rPr>
              <w:t>13.50 -15.00</w:t>
            </w:r>
          </w:p>
        </w:tc>
        <w:tc>
          <w:tcPr>
            <w:tcW w:w="14714" w:type="dxa"/>
          </w:tcPr>
          <w:p w:rsidR="0048716A" w:rsidRDefault="0048716A" w:rsidP="0048716A">
            <w:pPr>
              <w:spacing w:after="0" w:line="240" w:lineRule="auto"/>
              <w:ind w:right="260" w:firstLineChars="200" w:firstLine="5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8716A" w:rsidRDefault="0048716A" w:rsidP="0048716A">
            <w:pPr>
              <w:spacing w:after="0" w:line="240" w:lineRule="auto"/>
              <w:ind w:right="260" w:firstLineChars="200" w:firstLine="5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Круглый стол </w:t>
            </w:r>
          </w:p>
          <w:p w:rsidR="0048716A" w:rsidRDefault="0048716A" w:rsidP="0048716A">
            <w:pPr>
              <w:spacing w:after="0" w:line="240" w:lineRule="auto"/>
              <w:ind w:right="260" w:firstLineChars="200" w:firstLine="5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«Особенности воспитания и обучения в условиях сельской малокомплектной школы»</w:t>
            </w:r>
          </w:p>
          <w:p w:rsidR="0048716A" w:rsidRDefault="0048716A" w:rsidP="0048716A">
            <w:pPr>
              <w:spacing w:after="0" w:line="240" w:lineRule="auto"/>
              <w:ind w:right="260"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ЯГПУ им. К. Д. Ушинского, </w:t>
            </w:r>
          </w:p>
          <w:p w:rsidR="0048716A" w:rsidRPr="00FF55DF" w:rsidRDefault="0048716A" w:rsidP="0048716A">
            <w:pPr>
              <w:spacing w:after="0" w:line="240" w:lineRule="auto"/>
              <w:ind w:right="260" w:firstLineChars="200" w:firstLine="480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FF55D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г. Ярославль, ул. Республиканская, д.108 / 1,</w:t>
            </w:r>
            <w:r w:rsidRPr="00FF55D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а</w:t>
            </w:r>
            <w:r w:rsidRPr="00FF55DF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>удитория 315,</w:t>
            </w:r>
          </w:p>
          <w:p w:rsidR="0048716A" w:rsidRDefault="0048716A" w:rsidP="0048716A">
            <w:pPr>
              <w:spacing w:after="0" w:line="240" w:lineRule="auto"/>
              <w:ind w:right="260"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(в офлайн и онлайн-режиме)</w:t>
            </w:r>
          </w:p>
          <w:p w:rsidR="0048716A" w:rsidRDefault="0048716A" w:rsidP="0048716A">
            <w:pPr>
              <w:spacing w:after="0" w:line="240" w:lineRule="auto"/>
              <w:ind w:right="260" w:firstLineChars="200" w:firstLine="48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8716A" w:rsidRDefault="0048716A" w:rsidP="0048716A">
            <w:pPr>
              <w:spacing w:after="0" w:line="240" w:lineRule="auto"/>
              <w:ind w:right="260"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Модератор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: Байбородова Людмила Васильевна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доктор педагогических наук, профессор, заведующий кафедрой педагогических технологий,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Ярославский государственный педагогический университет им. К. Д. Ушинского,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Ярославль, Ярославская область</w:t>
            </w:r>
          </w:p>
          <w:p w:rsidR="0048716A" w:rsidRDefault="0048716A" w:rsidP="0048716A">
            <w:pPr>
              <w:spacing w:after="0" w:line="240" w:lineRule="auto"/>
              <w:ind w:right="260" w:firstLineChars="200" w:firstLine="48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Вопросы для обсуждения: </w:t>
            </w:r>
          </w:p>
          <w:p w:rsidR="0048716A" w:rsidRDefault="0048716A" w:rsidP="0048716A">
            <w:pPr>
              <w:numPr>
                <w:ilvl w:val="0"/>
                <w:numId w:val="1"/>
              </w:numPr>
              <w:spacing w:after="0" w:line="240" w:lineRule="auto"/>
              <w:ind w:left="0" w:right="260"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Какие факторы определяют особенности сельской малокомплектной школы?</w:t>
            </w:r>
          </w:p>
          <w:p w:rsidR="0048716A" w:rsidRDefault="0048716A" w:rsidP="0048716A">
            <w:pPr>
              <w:numPr>
                <w:ilvl w:val="0"/>
                <w:numId w:val="1"/>
              </w:numPr>
              <w:spacing w:after="0" w:line="240" w:lineRule="auto"/>
              <w:ind w:left="0" w:right="260"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чем особенности субъектов сельской малокомплектной школы? Чем это обусловлено?</w:t>
            </w:r>
          </w:p>
          <w:p w:rsidR="0048716A" w:rsidRDefault="0048716A" w:rsidP="0048716A">
            <w:pPr>
              <w:numPr>
                <w:ilvl w:val="0"/>
                <w:numId w:val="1"/>
              </w:numPr>
              <w:spacing w:after="0" w:line="240" w:lineRule="auto"/>
              <w:ind w:left="0" w:right="260"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Каковы достоинства и проблемы сельской школы?</w:t>
            </w:r>
          </w:p>
          <w:p w:rsidR="0048716A" w:rsidRDefault="0048716A" w:rsidP="0048716A">
            <w:pPr>
              <w:numPr>
                <w:ilvl w:val="0"/>
                <w:numId w:val="1"/>
              </w:numPr>
              <w:spacing w:after="0" w:line="240" w:lineRule="auto"/>
              <w:ind w:left="0" w:right="260"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Каковы пути и средства повышения воспитательного потенциала образовательного процесса в малокомплектной сельской школе?</w:t>
            </w:r>
          </w:p>
        </w:tc>
      </w:tr>
      <w:tr w:rsidR="0048716A">
        <w:trPr>
          <w:trHeight w:val="843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13.50-14.05</w:t>
            </w:r>
          </w:p>
        </w:tc>
        <w:tc>
          <w:tcPr>
            <w:tcW w:w="14714" w:type="dxa"/>
          </w:tcPr>
          <w:p w:rsidR="0048716A" w:rsidRDefault="0048716A" w:rsidP="0048716A">
            <w:pPr>
              <w:spacing w:after="0" w:line="240" w:lineRule="auto"/>
              <w:ind w:right="2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Особенности субъектов сельской малочисленной школы. </w:t>
            </w:r>
          </w:p>
          <w:p w:rsidR="0048716A" w:rsidRDefault="0048716A" w:rsidP="0048716A">
            <w:pPr>
              <w:spacing w:after="0" w:line="240" w:lineRule="auto"/>
              <w:ind w:right="2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Байбородова Людмила Васильевна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доктор педагогических наук, профессор, заведующий кафедрой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педагогических технологий,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Ярославский государственный педагогический университет им. К. Д. Ушинского,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Ярославль, Ярославская область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14.05- 14.15</w:t>
            </w:r>
          </w:p>
        </w:tc>
        <w:tc>
          <w:tcPr>
            <w:tcW w:w="14714" w:type="dxa"/>
          </w:tcPr>
          <w:p w:rsidR="0048716A" w:rsidRDefault="0048716A" w:rsidP="0048716A">
            <w:pPr>
              <w:pStyle w:val="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Организация воспитательного процесса в сельской школе: традиции и инновации. </w:t>
            </w:r>
          </w:p>
          <w:p w:rsidR="0048716A" w:rsidRDefault="0048716A" w:rsidP="0048716A">
            <w:pPr>
              <w:pStyle w:val="3"/>
              <w:spacing w:before="0" w:beforeAutospacing="0" w:after="0" w:afterAutospacing="0"/>
              <w:rPr>
                <w:b/>
              </w:rPr>
            </w:pPr>
            <w:r>
              <w:rPr>
                <w:b/>
                <w:i/>
              </w:rPr>
              <w:t>Иванова Ирина Викторовна,</w:t>
            </w:r>
            <w:r>
              <w:t xml:space="preserve"> доцент кафедры социальной адаптации и организации работы с молодежью, доктор педагогических наук Калужский государственный университет им. К.Э. Циолковского, г. Калуга, Калужская область</w:t>
            </w:r>
          </w:p>
        </w:tc>
      </w:tr>
      <w:tr w:rsidR="0048716A">
        <w:trPr>
          <w:trHeight w:val="1007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14.15-14.25</w:t>
            </w:r>
          </w:p>
        </w:tc>
        <w:tc>
          <w:tcPr>
            <w:tcW w:w="14714" w:type="dxa"/>
          </w:tcPr>
          <w:p w:rsidR="0048716A" w:rsidRDefault="0048716A" w:rsidP="0048716A">
            <w:pPr>
              <w:pStyle w:val="3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Детско-взрослые сообщества в сельской малокомплектной школе. </w:t>
            </w:r>
          </w:p>
          <w:p w:rsidR="0048716A" w:rsidRDefault="0048716A" w:rsidP="0048716A">
            <w:pPr>
              <w:pStyle w:val="3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i/>
                <w:color w:val="000000"/>
              </w:rPr>
              <w:t>Мулкаманова Екатерина Викторовна</w:t>
            </w:r>
            <w:r>
              <w:rPr>
                <w:color w:val="000000"/>
              </w:rPr>
              <w:t>,  заместитель директора по УВР  Ананьинской основной общеобразовательной  школы,  Ярославского МР Ярославской области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14.25-14.35</w:t>
            </w:r>
          </w:p>
        </w:tc>
        <w:tc>
          <w:tcPr>
            <w:tcW w:w="14714" w:type="dxa"/>
          </w:tcPr>
          <w:p w:rsidR="0048716A" w:rsidRDefault="0048716A" w:rsidP="0048716A">
            <w:pPr>
              <w:pStyle w:val="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Использование ресурсов социума при обучении и воспитании в малокомплектной школе. </w:t>
            </w:r>
          </w:p>
          <w:p w:rsidR="0048716A" w:rsidRDefault="0048716A" w:rsidP="0048716A">
            <w:pPr>
              <w:pStyle w:val="3"/>
              <w:spacing w:before="0" w:beforeAutospacing="0" w:after="0" w:afterAutospacing="0"/>
              <w:rPr>
                <w:b/>
              </w:rPr>
            </w:pPr>
            <w:r>
              <w:rPr>
                <w:b/>
                <w:i/>
              </w:rPr>
              <w:t>Пугачева Галина Васильевна,</w:t>
            </w:r>
            <w:r>
              <w:rPr>
                <w:b/>
              </w:rPr>
              <w:t xml:space="preserve"> </w:t>
            </w:r>
            <w:r>
              <w:t>учитель химии и биологии  Ананьинской основной общеобразовательной  школы  Ярославского МР Ярославской области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14.35-14.45</w:t>
            </w:r>
          </w:p>
        </w:tc>
        <w:tc>
          <w:tcPr>
            <w:tcW w:w="14714" w:type="dxa"/>
          </w:tcPr>
          <w:p w:rsidR="0048716A" w:rsidRDefault="0048716A" w:rsidP="0048716A">
            <w:pPr>
              <w:pStyle w:val="3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Создание системы раннего выявления, поддержки и сопровождения одаренных детей в условиях общеобразовательной школы.</w:t>
            </w:r>
          </w:p>
          <w:p w:rsidR="0048716A" w:rsidRDefault="0048716A" w:rsidP="0048716A">
            <w:pPr>
              <w:pStyle w:val="3"/>
              <w:spacing w:before="0" w:beforeAutospacing="0" w:after="0" w:afterAutospacing="0"/>
              <w:rPr>
                <w:b/>
              </w:rPr>
            </w:pPr>
            <w:r>
              <w:rPr>
                <w:b/>
                <w:i/>
              </w:rPr>
              <w:t>Баева Наталья Николаевна,</w:t>
            </w:r>
            <w:r>
              <w:rPr>
                <w:b/>
              </w:rPr>
              <w:t xml:space="preserve">  </w:t>
            </w:r>
            <w:r>
              <w:t>директор МАОУ СОШ № 1 имени З.Я Лавровского станицы Ленинградской  муниципального образования Ленинградский район, Краснодарский край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14.45</w:t>
            </w:r>
            <w:r w:rsidR="00AB31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-14.55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714" w:type="dxa"/>
          </w:tcPr>
          <w:p w:rsidR="0048716A" w:rsidRDefault="0048716A" w:rsidP="0048716A">
            <w:pPr>
              <w:pStyle w:val="3"/>
              <w:spacing w:before="0" w:after="0"/>
              <w:rPr>
                <w:b/>
              </w:rPr>
            </w:pPr>
            <w:r>
              <w:rPr>
                <w:b/>
              </w:rPr>
              <w:t xml:space="preserve">Роль конфликтной компетентости при организации психолого- педагогического сопровождения родителей одаренных детей. </w:t>
            </w:r>
            <w:r>
              <w:rPr>
                <w:b/>
                <w:i/>
              </w:rPr>
              <w:t>Серафимович Ирина Владимировна,</w:t>
            </w:r>
            <w:r>
              <w:rPr>
                <w:b/>
              </w:rPr>
              <w:t xml:space="preserve"> </w:t>
            </w:r>
            <w:r>
              <w:t>проректор, кандидат психологических наук, доцент ГАУ ДПО Ярославской области Институт развития образования, г. Ярославль, Ярославская область</w:t>
            </w:r>
          </w:p>
        </w:tc>
      </w:tr>
      <w:tr w:rsidR="0048716A">
        <w:trPr>
          <w:trHeight w:val="311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48716A" w:rsidRDefault="0048716A" w:rsidP="0048716A">
            <w:pPr>
              <w:pStyle w:val="3"/>
              <w:spacing w:before="0" w:after="0"/>
              <w:rPr>
                <w:b/>
              </w:rPr>
            </w:pPr>
            <w:r>
              <w:rPr>
                <w:b/>
              </w:rPr>
              <w:t>Свободный микрофон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48716A" w:rsidRDefault="0048716A" w:rsidP="0048716A">
            <w:pPr>
              <w:pStyle w:val="Normal5"/>
              <w:spacing w:beforeAutospacing="0" w:afterAutospacing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Салова Анна Ильинична, </w:t>
            </w:r>
            <w:r>
              <w:rPr>
                <w:rFonts w:ascii="Times New Roman" w:hAnsi="Times New Roman"/>
                <w:bCs/>
                <w:iCs/>
              </w:rPr>
              <w:t>студент 4 курса факультета психологии Федеральное государственное бюджетное образовательное учреждение высшего образования «Московский государственный университет имени М.В. Ломоносова» г. Москва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48716A" w:rsidRDefault="0048716A" w:rsidP="0048716A">
            <w:pPr>
              <w:pStyle w:val="Normal5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Салова Мария Ильинична, </w:t>
            </w:r>
            <w:r>
              <w:rPr>
                <w:rFonts w:ascii="Times New Roman" w:hAnsi="Times New Roman"/>
                <w:bCs/>
                <w:iCs/>
              </w:rPr>
              <w:t>студент 1 курса департамента психологии факультета социальных наук Федеральное государственное автономное образовательное учреждение высшего образования  «Национальный исследовательский институт «Высшая школа экономики»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Pr="00861AED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1AED">
              <w:rPr>
                <w:rFonts w:ascii="Times New Roman" w:hAnsi="Times New Roman" w:cs="Times New Roman"/>
                <w:b/>
                <w:sz w:val="24"/>
                <w:szCs w:val="24"/>
              </w:rPr>
              <w:t>15.00 – 16.05</w:t>
            </w:r>
          </w:p>
        </w:tc>
        <w:tc>
          <w:tcPr>
            <w:tcW w:w="14714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Круглый стол</w:t>
            </w:r>
          </w:p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«Социокультурный подход в развитии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воспитательной системы сельских образовательных организаций»</w:t>
            </w:r>
          </w:p>
          <w:p w:rsidR="0048716A" w:rsidRPr="006E4854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48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на базе ЯГПУ им. К. Д. Ушинского, </w:t>
            </w:r>
          </w:p>
          <w:p w:rsidR="0048716A" w:rsidRPr="006E4854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4854">
              <w:rPr>
                <w:rFonts w:ascii="Times New Roman" w:hAnsi="Times New Roman" w:cs="Times New Roman"/>
                <w:i/>
                <w:sz w:val="24"/>
                <w:szCs w:val="24"/>
              </w:rPr>
              <w:t>г. Ярославль, ул. Республиканская, д.108 / 1,</w:t>
            </w:r>
            <w:r w:rsidRPr="006E4854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аудитория</w:t>
            </w:r>
            <w:r w:rsidRPr="006E485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314 </w:t>
            </w:r>
          </w:p>
          <w:p w:rsidR="0048716A" w:rsidRPr="006E4854" w:rsidRDefault="0048716A" w:rsidP="0048716A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6E4854">
              <w:rPr>
                <w:rFonts w:ascii="Times New Roman" w:hAnsi="Times New Roman" w:cs="Times New Roman"/>
                <w:i/>
                <w:sz w:val="24"/>
                <w:szCs w:val="24"/>
              </w:rPr>
              <w:t>(в офлайн и онлайн-режиме).</w:t>
            </w:r>
          </w:p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8716A" w:rsidRDefault="0048716A" w:rsidP="004871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Модератор: Белкина Вера Валентиновна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доктор педагогических наук, профессор, декан факультета социального управления,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Ярославский государственный педагогический университет им. К. Д. Ушинского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г. Ярославль, Ярославская область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15.00-15.15</w:t>
            </w:r>
          </w:p>
        </w:tc>
        <w:tc>
          <w:tcPr>
            <w:tcW w:w="14714" w:type="dxa"/>
          </w:tcPr>
          <w:p w:rsidR="0048716A" w:rsidRDefault="0048716A" w:rsidP="004871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Развитие воспитательных систем сельских школ: социокультурный подход. </w:t>
            </w:r>
          </w:p>
          <w:p w:rsidR="0048716A" w:rsidRDefault="0048716A" w:rsidP="004871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Белкина Вера Валентиновна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д.п.н., декан факультета социального управления,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Ярославский государственный педагогический университет им. К. Д. Ушинского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г. Ярославль, Ярославская область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15.15-15.25</w:t>
            </w:r>
          </w:p>
        </w:tc>
        <w:tc>
          <w:tcPr>
            <w:tcW w:w="14714" w:type="dxa"/>
          </w:tcPr>
          <w:p w:rsidR="0048716A" w:rsidRDefault="0048716A" w:rsidP="004871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Модели функционирования воспитательных системы сельских школ: результаты исследования. </w:t>
            </w:r>
          </w:p>
          <w:p w:rsidR="0048716A" w:rsidRDefault="0048716A" w:rsidP="004871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Артемьева Любовь Николаевна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к.п.н., доцент кафедры педагогических технологий, Ярославский государственный педагогический университет им. К. Д. Ушинского, г. Ярославль, Ярославская область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8716A" w:rsidRDefault="0048716A" w:rsidP="004871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Яковлева Юлия Владимировна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к.п.н., доцент кафедры педагогических технологий, Ярославский государственный педагогический университет им. К. Д. Ушинского, г. Ярославль, Ярославская область</w:t>
            </w:r>
          </w:p>
        </w:tc>
      </w:tr>
      <w:tr w:rsidR="0048716A">
        <w:trPr>
          <w:trHeight w:val="560"/>
        </w:trPr>
        <w:tc>
          <w:tcPr>
            <w:tcW w:w="1129" w:type="dxa"/>
          </w:tcPr>
          <w:p w:rsidR="0048716A" w:rsidRDefault="0048716A" w:rsidP="004871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15.25-15.35</w:t>
            </w:r>
          </w:p>
        </w:tc>
        <w:tc>
          <w:tcPr>
            <w:tcW w:w="14714" w:type="dxa"/>
          </w:tcPr>
          <w:p w:rsidR="0048716A" w:rsidRDefault="0048716A" w:rsidP="004871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Особенности воспитательной системы сельской малокомплектной школы. </w:t>
            </w:r>
          </w:p>
          <w:p w:rsidR="0048716A" w:rsidRDefault="0048716A" w:rsidP="004871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Семейкина Татьяна Александровна,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Ананьинской основной общеобразовательной школы Ярославского МР Ярославской области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15.35-15.45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Традиции как фактор развития воспитательной системы сельской школы. 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Харитонова Наталья Владимировна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Вощажниковской средней школы Борисоглебского МР Ярославской области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15.45-15.55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Музей как фактор развития воспитательной системы сельской школы.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Мякина Валентина Васильевна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зам.директора  Мокеевской средней школы Тутаевского МР, Ярославской области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15.55-16.05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Роль социального окружения в развитии воспитательной системы сельской школы. 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Крепкова Светлана Владимировна,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Павловской основной школы Тутаевского МР, Ярославской области</w:t>
            </w:r>
          </w:p>
        </w:tc>
      </w:tr>
      <w:tr w:rsidR="00AB31E7" w:rsidTr="00AB31E7">
        <w:trPr>
          <w:trHeight w:val="458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Свободный микрофон</w:t>
            </w:r>
          </w:p>
        </w:tc>
      </w:tr>
      <w:tr w:rsidR="00F02EC0" w:rsidTr="00AB31E7">
        <w:trPr>
          <w:trHeight w:val="458"/>
        </w:trPr>
        <w:tc>
          <w:tcPr>
            <w:tcW w:w="1129" w:type="dxa"/>
          </w:tcPr>
          <w:p w:rsidR="00F02EC0" w:rsidRDefault="00F02EC0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F02EC0" w:rsidRPr="00F02EC0" w:rsidRDefault="00F02EC0" w:rsidP="00F02EC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2EC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Социальное партнерство как ресурс в деятельности по формированию духовно-нравственных ценностей у обучающихся сельской школы</w:t>
            </w:r>
          </w:p>
          <w:p w:rsidR="00F02EC0" w:rsidRDefault="00F02EC0" w:rsidP="00F02EC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2EC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Пополитова Ольга Витальевна,</w:t>
            </w:r>
            <w:r w:rsidRPr="00F02EC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02EC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к.п.н.,</w:t>
            </w:r>
            <w:r w:rsidRPr="00F02EC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F02EC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заведующий кафедрой общего образования  ГАУДПО ЯО «Инстиут развития образования», г.Ярославль.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P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B31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Ресурсы новой школьного курса «Основы безопасности и защиты Родины» в формировании духовно-нравственных ценностей и гражданско-патриотического воспитания сельских школьников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B31E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Рихтер Алина Вадимовна</w:t>
            </w:r>
            <w:r w:rsidRPr="00AB31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AB31E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старший преподаватель ГАУ ДПО Ярославской области «Институт развития образования»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Pr="00861AED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1A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16.05 – 16.45</w:t>
            </w:r>
          </w:p>
        </w:tc>
        <w:tc>
          <w:tcPr>
            <w:tcW w:w="14714" w:type="dxa"/>
          </w:tcPr>
          <w:p w:rsidR="00AB31E7" w:rsidRDefault="00AB31E7" w:rsidP="00AB31E7">
            <w:pPr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AB31E7" w:rsidRDefault="00AB31E7" w:rsidP="00AB31E7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Дискуссионная площадка</w:t>
            </w:r>
          </w:p>
          <w:p w:rsidR="00AB31E7" w:rsidRDefault="00AB31E7" w:rsidP="00AB31E7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 xml:space="preserve">Использование современных образовательных технологий на уроке и во внеурочной деятельности» </w:t>
            </w:r>
          </w:p>
          <w:p w:rsidR="00AB31E7" w:rsidRPr="006E4854" w:rsidRDefault="00AB31E7" w:rsidP="00AB31E7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eastAsia="SimSu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E4854">
              <w:rPr>
                <w:rFonts w:ascii="Times New Roman" w:eastAsia="SimSu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E4854">
              <w:rPr>
                <w:rFonts w:ascii="Times New Roman" w:eastAsia="SimSu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на базе </w:t>
            </w:r>
            <w:r w:rsidRPr="006E4854">
              <w:rPr>
                <w:rFonts w:ascii="Times New Roman" w:eastAsia="SimSu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ФГБОУ ВО «Вятский государственный университет», </w:t>
            </w:r>
          </w:p>
          <w:p w:rsidR="00AB31E7" w:rsidRPr="006E4854" w:rsidRDefault="00AB31E7" w:rsidP="00AB31E7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E4854">
              <w:rPr>
                <w:rFonts w:ascii="Times New Roman" w:eastAsia="SimSu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E485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Кировская область, г.Киров, ул. Ленина, д.198, аудитория 15-425</w:t>
            </w:r>
          </w:p>
          <w:p w:rsidR="00AB31E7" w:rsidRPr="006E4854" w:rsidRDefault="00AB31E7" w:rsidP="00AB31E7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E4854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(в офлайн и онлайн-режиме)</w:t>
            </w:r>
          </w:p>
          <w:p w:rsidR="00AB31E7" w:rsidRDefault="00AB31E7" w:rsidP="00AB31E7">
            <w:pPr>
              <w:suppressAutoHyphens/>
              <w:spacing w:after="0" w:line="240" w:lineRule="auto"/>
              <w:ind w:right="-2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AB31E7" w:rsidRDefault="00AB31E7" w:rsidP="00AB31E7">
            <w:pPr>
              <w:suppressAutoHyphens/>
              <w:spacing w:after="0" w:line="240" w:lineRule="auto"/>
              <w:ind w:right="-2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Модераторы: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Коршунова Ольга Витальевна,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доктор педагогических наук,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директор АНО ДПО «Волго-Вятский региональный научно-образовательный центр» (АНО ДПО «ВВРНОЦ»), профессор кафедры педагогики ФГБОУ ВО «ВятГУ», Кировская область</w:t>
            </w:r>
          </w:p>
          <w:p w:rsidR="00AB31E7" w:rsidRDefault="00AB31E7" w:rsidP="00AB31E7">
            <w:pPr>
              <w:suppressAutoHyphens/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i/>
                <w:color w:val="000000" w:themeColor="text1"/>
                <w:sz w:val="24"/>
                <w:szCs w:val="24"/>
              </w:rPr>
              <w:t>Селиванова Ольга Геннадьевна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кандидат педагогических наук, 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заместитель директора по инновационной деятельности АНО ДПО «ВВРНОЦ», Кировская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16.05-16.15</w:t>
            </w:r>
          </w:p>
        </w:tc>
        <w:tc>
          <w:tcPr>
            <w:tcW w:w="14714" w:type="dxa"/>
          </w:tcPr>
          <w:p w:rsidR="00AB31E7" w:rsidRDefault="00AB31E7" w:rsidP="00AB31E7">
            <w:pPr>
              <w:pStyle w:val="Normal11"/>
              <w:spacing w:before="0" w:beforeAutospacing="0" w:after="0" w:afterAutospacing="0" w:line="257" w:lineRule="auto"/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Мастер-класс «</w:t>
            </w:r>
            <w:r>
              <w:rPr>
                <w:rFonts w:ascii="Times New Roman" w:eastAsia="Calibri" w:hAnsi="Times New Roman"/>
                <w:color w:val="090808"/>
              </w:rPr>
              <w:t>Педагогическое айкидо: как побеждать без борьбы»</w:t>
            </w:r>
          </w:p>
          <w:p w:rsidR="00AB31E7" w:rsidRDefault="00AB31E7" w:rsidP="00AB31E7">
            <w:pPr>
              <w:pStyle w:val="Normal1"/>
              <w:spacing w:before="0" w:beforeAutospacing="0" w:after="0" w:afterAutospacing="0" w:line="257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eastAsia="Calibri" w:hAnsi="Times New Roman"/>
                <w:b/>
                <w:i/>
                <w:color w:val="000000"/>
              </w:rPr>
              <w:t>Селиванова Ольга Геннадьевна</w:t>
            </w:r>
            <w:r>
              <w:rPr>
                <w:rFonts w:ascii="Times New Roman" w:eastAsia="Calibri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iCs/>
                <w:color w:val="C9211E"/>
              </w:rPr>
              <w:t xml:space="preserve"> </w:t>
            </w:r>
            <w:r>
              <w:rPr>
                <w:rFonts w:ascii="Times New Roman" w:eastAsia="Calibri" w:hAnsi="Times New Roman"/>
                <w:iCs/>
                <w:color w:val="000000"/>
              </w:rPr>
              <w:t>кандидат педагогических наук</w:t>
            </w:r>
            <w:r>
              <w:rPr>
                <w:rFonts w:ascii="Times New Roman" w:eastAsia="Calibri" w:hAnsi="Times New Roman"/>
                <w:color w:val="000000"/>
              </w:rPr>
              <w:t xml:space="preserve">, </w:t>
            </w:r>
            <w:r>
              <w:rPr>
                <w:rFonts w:ascii="Times New Roman" w:eastAsia="Calibri" w:hAnsi="Times New Roman"/>
              </w:rPr>
              <w:t xml:space="preserve">заместитель директора по инновационной деятельности </w:t>
            </w:r>
            <w:r>
              <w:rPr>
                <w:rFonts w:ascii="Times New Roman" w:eastAsia="Calibri" w:hAnsi="Times New Roman"/>
                <w:color w:val="000000"/>
              </w:rPr>
              <w:t>АНО ДПО «ВВРНОЦ», Кировская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16.15-16.25</w:t>
            </w:r>
          </w:p>
        </w:tc>
        <w:tc>
          <w:tcPr>
            <w:tcW w:w="14714" w:type="dxa"/>
          </w:tcPr>
          <w:p w:rsidR="00AB31E7" w:rsidRDefault="00AB31E7" w:rsidP="00AB31E7">
            <w:pPr>
              <w:pStyle w:val="Normal1"/>
              <w:spacing w:before="0" w:beforeAutospacing="0" w:after="0" w:afterAutospacing="0" w:line="257" w:lineRule="auto"/>
              <w:rPr>
                <w:b/>
              </w:rPr>
            </w:pPr>
            <w:r>
              <w:rPr>
                <w:rFonts w:ascii="Times New Roman" w:eastAsia="Calibri" w:hAnsi="Times New Roman"/>
                <w:b/>
                <w:color w:val="090808"/>
              </w:rPr>
              <w:t>Применение интегративных задач сельскохозяйственной тематики как технология профессионального самоопределения школьников</w:t>
            </w:r>
          </w:p>
          <w:p w:rsidR="00AB31E7" w:rsidRDefault="00AB31E7" w:rsidP="00AB31E7">
            <w:pPr>
              <w:pStyle w:val="Normal1"/>
              <w:spacing w:before="0" w:beforeAutospacing="0" w:after="0" w:afterAutospacing="0" w:line="257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  <w:i/>
                <w:color w:val="000000"/>
              </w:rPr>
              <w:t>Черанева Валерия Игоревна</w:t>
            </w:r>
            <w:r>
              <w:rPr>
                <w:rFonts w:ascii="Times New Roman" w:eastAsia="Calibri" w:hAnsi="Times New Roman"/>
                <w:color w:val="000000"/>
              </w:rPr>
              <w:t>,</w:t>
            </w:r>
            <w:r>
              <w:rPr>
                <w:rFonts w:ascii="Times New Roman" w:eastAsia="Calibri" w:hAnsi="Times New Roman"/>
              </w:rPr>
              <w:t xml:space="preserve"> старший преподаватель ФГБОУ ВО «Вятский государственный университет», Кировская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16.25-16.35</w:t>
            </w:r>
          </w:p>
        </w:tc>
        <w:tc>
          <w:tcPr>
            <w:tcW w:w="14714" w:type="dxa"/>
          </w:tcPr>
          <w:p w:rsidR="00AB31E7" w:rsidRDefault="00AB31E7" w:rsidP="00AB31E7">
            <w:pPr>
              <w:pStyle w:val="Normal11"/>
              <w:spacing w:before="0" w:beforeAutospacing="0" w:after="0" w:afterAutospacing="0" w:line="257" w:lineRule="auto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Технология разработки междисциплинарной учебной задачи</w:t>
            </w:r>
          </w:p>
          <w:p w:rsidR="00AB31E7" w:rsidRDefault="00AB31E7" w:rsidP="00AB31E7">
            <w:pPr>
              <w:pStyle w:val="Normal11"/>
              <w:spacing w:before="0" w:beforeAutospacing="0" w:after="0" w:afterAutospacing="0" w:line="257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</w:rPr>
              <w:t>Крохина Екатерина Алексеевна</w:t>
            </w:r>
            <w:r>
              <w:rPr>
                <w:rFonts w:ascii="Times New Roman" w:eastAsia="Calibri" w:hAnsi="Times New Roman"/>
              </w:rPr>
              <w:t>, ФГБОУ ВО «Вятский государственный университет», Кировская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16.35-16.45</w:t>
            </w:r>
          </w:p>
        </w:tc>
        <w:tc>
          <w:tcPr>
            <w:tcW w:w="14714" w:type="dxa"/>
          </w:tcPr>
          <w:p w:rsidR="00AB31E7" w:rsidRDefault="00AB31E7" w:rsidP="00AB31E7">
            <w:pPr>
              <w:pStyle w:val="Normal11"/>
              <w:spacing w:before="0" w:beforeAutospacing="0" w:after="0" w:afterAutospacing="0"/>
              <w:rPr>
                <w:b/>
              </w:rPr>
            </w:pPr>
            <w:r>
              <w:rPr>
                <w:rFonts w:ascii="Times New Roman" w:eastAsia="Calibri" w:hAnsi="Times New Roman"/>
                <w:b/>
                <w:color w:val="090808"/>
              </w:rPr>
              <w:t>Теоретические и методические аспекты применения музейно-педагогических технологий в образовательном процессе</w:t>
            </w:r>
          </w:p>
          <w:p w:rsidR="00AB31E7" w:rsidRDefault="00AB31E7" w:rsidP="00AB31E7">
            <w:pPr>
              <w:pStyle w:val="Heading21"/>
              <w:spacing w:before="0" w:beforeAutospacing="0" w:after="0" w:afterAutospacing="0"/>
              <w:rPr>
                <w:rFonts w:ascii="Times New Roman" w:eastAsia="Calibri" w:hAnsi="Times New Roman" w:cs="Times New Roman"/>
                <w:b w:val="0"/>
                <w:bCs w:val="0"/>
                <w:color w:val="09080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</w:rPr>
              <w:t>Огородникова Светлана Витальевна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>
              <w:rPr>
                <w:rFonts w:asciiTheme="minorHAnsi" w:eastAsiaTheme="minorHAnsi" w:hAnsiTheme="minorHAnsi" w:cstheme="minorBidi"/>
                <w:b w:val="0"/>
                <w:bCs w:val="0"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/>
              </w:rPr>
              <w:t>кандидат педагогических наук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учитель истории и обществознания, руководитель школьного музея </w:t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090808"/>
                <w:shd w:val="clear" w:color="auto" w:fill="FFFFFF"/>
              </w:rPr>
              <w:t>МКОУ СОШ  с. Среднеивкино,  Верхошижемского района, Кировская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pStyle w:val="Normal11"/>
              <w:spacing w:before="0" w:beforeAutospacing="0" w:after="0" w:afterAutospacing="0"/>
              <w:rPr>
                <w:rFonts w:ascii="Times New Roman" w:eastAsia="Calibri" w:hAnsi="Times New Roman"/>
                <w:b/>
                <w:color w:val="09080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</w:rPr>
              <w:t>Свободный микрофон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pStyle w:val="Normal11"/>
              <w:spacing w:before="0" w:beforeAutospacing="0" w:after="0" w:afterAutospacing="0" w:line="257" w:lineRule="auto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Сервисы для генерации «облако слов»: возможности и дидактическое применение на уроках</w:t>
            </w:r>
          </w:p>
          <w:p w:rsidR="00AB31E7" w:rsidRDefault="00AB31E7" w:rsidP="00AB31E7">
            <w:pPr>
              <w:pStyle w:val="Normal11"/>
              <w:spacing w:before="0" w:beforeAutospacing="0" w:after="0" w:afterAutospacing="0" w:line="257" w:lineRule="auto"/>
              <w:rPr>
                <w:rFonts w:ascii="Times New Roman" w:eastAsia="Calibri" w:hAnsi="Times New Roman"/>
                <w:i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</w:rPr>
              <w:t xml:space="preserve">Девочко Виктория </w:t>
            </w:r>
            <w:r>
              <w:rPr>
                <w:rFonts w:ascii="Times New Roman" w:hAnsi="Times New Roman"/>
                <w:b/>
                <w:bCs/>
                <w:i/>
                <w:iCs/>
                <w:color w:val="2C2D2E"/>
                <w:shd w:val="clear" w:color="auto" w:fill="FFFFFF"/>
              </w:rPr>
              <w:t>Владимировна</w:t>
            </w:r>
            <w:r>
              <w:rPr>
                <w:rFonts w:ascii="Times New Roman" w:hAnsi="Times New Roman"/>
                <w:color w:val="2C2D2E"/>
                <w:shd w:val="clear" w:color="auto" w:fill="FFFFFF"/>
              </w:rPr>
              <w:t>, м</w:t>
            </w:r>
            <w:r>
              <w:rPr>
                <w:rFonts w:ascii="Times New Roman" w:eastAsia="Calibri" w:hAnsi="Times New Roman"/>
                <w:bCs/>
                <w:shd w:val="clear" w:color="auto" w:fill="FFFFFF"/>
              </w:rPr>
              <w:t>агистрант 3 курса ИФТИС МПГУ, Республика Беларусь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pStyle w:val="Normal11"/>
              <w:spacing w:before="0" w:beforeAutospacing="0" w:after="0" w:afterAutospacing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+mj-ea" w:hAnsi="Times New Roman"/>
                <w:b/>
                <w:bCs/>
                <w:color w:val="000000" w:themeColor="text1"/>
                <w:kern w:val="24"/>
              </w:rPr>
              <w:t>Коррекционные технологии на этапе обучения грамоте</w:t>
            </w:r>
          </w:p>
          <w:p w:rsidR="00AB31E7" w:rsidRDefault="00AB31E7" w:rsidP="00AB31E7">
            <w:pPr>
              <w:pStyle w:val="Heading21"/>
              <w:spacing w:before="0" w:beforeAutospacing="0" w:after="0" w:afterAutospacing="0"/>
              <w:rPr>
                <w:rFonts w:ascii="Times New Roman" w:eastAsia="Calibri" w:hAnsi="Times New Roman" w:cs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iCs/>
              </w:rPr>
              <w:t>Быкова Виктория Вячеславовна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  <w:b w:val="0"/>
                <w:bCs w:val="0"/>
              </w:rPr>
              <w:t>у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читель-логопед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  <w:t>МБОУ «Школа № 53» г.о. Самара, Самарская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widowControl w:val="0"/>
              <w:autoSpaceDE w:val="0"/>
              <w:autoSpaceDN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Использование современных образовательных технологий в обучении английскому языку</w:t>
            </w:r>
          </w:p>
          <w:p w:rsidR="00AB31E7" w:rsidRDefault="00AB31E7" w:rsidP="00AB31E7">
            <w:pPr>
              <w:pStyle w:val="13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Щербакова Ольга Александровна</w:t>
            </w:r>
            <w:r>
              <w:t>, учитель английского языка МОУ «Средняя общеобразовательная школа №12» г. Балашова, Саратовская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Нейропсихологические приемы на уроках английского языка</w:t>
            </w:r>
          </w:p>
          <w:p w:rsidR="00AB31E7" w:rsidRDefault="00AB31E7" w:rsidP="00AB31E7">
            <w:pPr>
              <w:pStyle w:val="4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Дроздова Ирина Викторовна</w:t>
            </w:r>
            <w:r>
              <w:rPr>
                <w:rFonts w:ascii="Times New Roman" w:hAnsi="Times New Roman" w:cs="Times New Roman"/>
              </w:rPr>
              <w:t>, учитель английского языка МБОУ Воршинская СОШ Собинского района, с.Ворша, Владимирская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57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Использование ресурсов ФГИС «Моя школа» в сельской школе</w:t>
            </w:r>
          </w:p>
          <w:p w:rsidR="00AB31E7" w:rsidRDefault="00AB31E7" w:rsidP="00AB31E7">
            <w:pPr>
              <w:spacing w:after="0" w:line="257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Большова Наталья Валентиновна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заместитель директора МОУ Перемиловская СШ,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д. Прилив,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Ивановская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Технология педагогической мастерской на примере урока «Рукописная книга»</w:t>
            </w:r>
          </w:p>
          <w:p w:rsidR="00AB31E7" w:rsidRDefault="00AB31E7" w:rsidP="00AB31E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Корнеенко Анастасия Сергеевна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учитель, преподаватель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FFFFF"/>
              </w:rPr>
              <w:t>ФГБОУ ВО «Петрозаводский государственный университет»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Использование современных образовательных технологий во внеурочной деятельности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Зайцева Татьяна Владимировна,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Средняя школа №28, г. Ярославль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Pr="00861AED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1A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16.45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17.3</w:t>
            </w:r>
            <w:r w:rsidRPr="00861A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714" w:type="dxa"/>
          </w:tcPr>
          <w:p w:rsidR="00AB31E7" w:rsidRDefault="00AB31E7" w:rsidP="00AB31E7">
            <w:pPr>
              <w:tabs>
                <w:tab w:val="left" w:pos="993"/>
              </w:tabs>
              <w:spacing w:after="0" w:line="240" w:lineRule="auto"/>
              <w:ind w:left="1352" w:right="260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B31E7" w:rsidRDefault="00AB31E7" w:rsidP="00AB31E7">
            <w:pPr>
              <w:tabs>
                <w:tab w:val="left" w:pos="993"/>
              </w:tabs>
              <w:spacing w:after="0" w:line="240" w:lineRule="auto"/>
              <w:ind w:left="1352" w:right="260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>Круглый стол</w:t>
            </w:r>
          </w:p>
          <w:p w:rsidR="00AB31E7" w:rsidRDefault="00AB31E7" w:rsidP="00AB31E7">
            <w:pPr>
              <w:tabs>
                <w:tab w:val="left" w:pos="993"/>
              </w:tabs>
              <w:spacing w:after="0" w:line="240" w:lineRule="auto"/>
              <w:ind w:left="1352" w:right="260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  <w:t xml:space="preserve"> «Семья и школа: векторы эффективного сотрудничества» </w:t>
            </w:r>
          </w:p>
          <w:p w:rsidR="00AB31E7" w:rsidRPr="006E4854" w:rsidRDefault="00AB31E7" w:rsidP="00AB31E7">
            <w:pPr>
              <w:tabs>
                <w:tab w:val="left" w:pos="993"/>
              </w:tabs>
              <w:spacing w:after="0" w:line="240" w:lineRule="auto"/>
              <w:ind w:left="1352" w:right="260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6E4854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>(в онлайн-режиме)</w:t>
            </w:r>
          </w:p>
          <w:p w:rsidR="00AB31E7" w:rsidRDefault="00AB31E7" w:rsidP="00AB31E7">
            <w:pPr>
              <w:tabs>
                <w:tab w:val="left" w:pos="993"/>
              </w:tabs>
              <w:spacing w:after="0" w:line="240" w:lineRule="auto"/>
              <w:ind w:left="1352" w:right="260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B31E7" w:rsidRDefault="00AB31E7" w:rsidP="00AB31E7">
            <w:pPr>
              <w:tabs>
                <w:tab w:val="left" w:pos="993"/>
              </w:tabs>
              <w:spacing w:after="0" w:line="240" w:lineRule="auto"/>
              <w:ind w:left="461" w:right="260" w:firstLine="426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Модератор: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eastAsia="ru-RU"/>
              </w:rPr>
              <w:t>Кузьмина Елена Романовна,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кандидат педагогических наук, руководитель Центра дошкольного и начального общего образования АНО ДПО «Национальный институт качества образования».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16.45-16.55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Семья и школа: традиции и инновации в воспитании 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Белякова Ирина Викторовна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д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иректор, Почетный работник воспитания и просвещения РФ, МБОУ гимназия им. В.П. Сергейко станицы Ленинградской муниципального образования Ленинградский район, Краснодарский край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16.55-17.05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Взаимодействие школы и семьи - залог успешности ребенка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Александрова Татьяна Владимировна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 МБОУ Воршинская средняя общеобразовательная школа Собинского района с. Ворша, Владимирская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17.05-17.15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опыта работы с родителями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Кокушкина Елена 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учитель начальных классов, МБОУ «Лицей № 6», г. Иваново, Ивановская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17.15-17.25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Есть вакансия! Из опыта проведения совместного с детьми родительского собрания по профориентации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Галиева Екатерина Викторовна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читель МБОУ «Средняя общеобразовательная школа №1 имени Котловых», г. Чернушка, Пермский край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17.25-17.35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Тенденции развития семейного образования сельских детей и подростков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Котькова Галина Евгеньевна</w:t>
            </w:r>
            <w:r>
              <w:rPr>
                <w:rFonts w:ascii="Times New Roman" w:eastAsia="Calibri" w:hAnsi="Times New Roman"/>
                <w:color w:val="000000"/>
              </w:rPr>
              <w:t>, профессор</w:t>
            </w:r>
            <w:r>
              <w:rPr>
                <w:rFonts w:ascii="Times New Roman" w:eastAsia="Calibri" w:hAnsi="Times New Roman"/>
              </w:rPr>
              <w:t xml:space="preserve"> ФГБОУ ВО «ОГУ имени И.С. Тургенева» г. Орел, Орловская область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31E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дискуссионной площадки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Проектная деятельность-вектор успешного сотрудничества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10907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Ткаченко Ирина Викторовна</w:t>
            </w:r>
            <w:r w:rsidRPr="00E1090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читель начальных классов,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МБОУ  «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Гимназия №10», г. Мурманск, Мурманская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область 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Семья и школа. Формула эффективного сотрудничества.</w:t>
            </w:r>
          </w:p>
          <w:p w:rsidR="00AB31E7" w:rsidRDefault="00AB31E7" w:rsidP="00AB31E7">
            <w:pPr>
              <w:pStyle w:val="Normal5"/>
              <w:spacing w:before="0" w:beforeAutospacing="0" w:after="0" w:afterAutospacing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</w:rPr>
              <w:t>Дёмина Ольга Владимировна</w:t>
            </w:r>
            <w:r>
              <w:rPr>
                <w:rFonts w:ascii="Times New Roman" w:eastAsia="Calibri" w:hAnsi="Times New Roman"/>
              </w:rPr>
              <w:t xml:space="preserve">, учитель начальных классов, педагог - наставник, </w:t>
            </w:r>
            <w:r>
              <w:rPr>
                <w:rFonts w:ascii="Times New Roman" w:eastAsia="Calibri" w:hAnsi="Times New Roman"/>
                <w:b/>
                <w:bCs/>
                <w:i/>
                <w:iCs/>
              </w:rPr>
              <w:t>Чибрикова Наталья Валерьевна</w:t>
            </w:r>
            <w:r>
              <w:rPr>
                <w:rFonts w:ascii="Times New Roman" w:eastAsia="Calibri" w:hAnsi="Times New Roman"/>
              </w:rPr>
              <w:t xml:space="preserve">, учитель начальных классов, педагог – наставник МОУ «Майнский многопрофильный лицей имени В.А. Яковлева», р.п. Майна, Ульяновская область 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17.35</w:t>
            </w:r>
            <w:r w:rsidR="002F06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-18.0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714" w:type="dxa"/>
          </w:tcPr>
          <w:p w:rsidR="00AB31E7" w:rsidRDefault="00AB31E7" w:rsidP="00AB31E7">
            <w:pPr>
              <w:pStyle w:val="ac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AB31E7" w:rsidRDefault="00AB31E7" w:rsidP="00AB31E7">
            <w:pPr>
              <w:pStyle w:val="ac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Семинар</w:t>
            </w:r>
          </w:p>
          <w:p w:rsidR="00AB31E7" w:rsidRDefault="00AB31E7" w:rsidP="00AB31E7">
            <w:pPr>
              <w:pStyle w:val="ac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ru-RU"/>
              </w:rPr>
              <w:t>«</w:t>
            </w:r>
            <w:r>
              <w:rPr>
                <w:b/>
                <w:sz w:val="28"/>
                <w:szCs w:val="28"/>
              </w:rPr>
              <w:t xml:space="preserve">Сопровождение детей с ОВЗ в условиях сельской школы» </w:t>
            </w:r>
          </w:p>
          <w:p w:rsidR="00AB31E7" w:rsidRPr="006E4854" w:rsidRDefault="00AB31E7" w:rsidP="00AB31E7">
            <w:pPr>
              <w:pStyle w:val="ac"/>
              <w:jc w:val="center"/>
              <w:rPr>
                <w:b/>
                <w:sz w:val="24"/>
                <w:szCs w:val="24"/>
              </w:rPr>
            </w:pPr>
            <w:r w:rsidRPr="006E4854">
              <w:rPr>
                <w:i/>
                <w:sz w:val="24"/>
                <w:szCs w:val="24"/>
              </w:rPr>
              <w:t>(в онлайн-режиме)</w:t>
            </w:r>
          </w:p>
          <w:p w:rsidR="00AB31E7" w:rsidRDefault="00AB31E7" w:rsidP="00AB31E7">
            <w:pPr>
              <w:pStyle w:val="ac"/>
              <w:jc w:val="center"/>
              <w:rPr>
                <w:b/>
                <w:sz w:val="28"/>
                <w:szCs w:val="28"/>
              </w:rPr>
            </w:pPr>
          </w:p>
          <w:p w:rsidR="00AB31E7" w:rsidRDefault="00AB31E7" w:rsidP="00AB31E7">
            <w:pPr>
              <w:pStyle w:val="ac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Модератор:</w:t>
            </w:r>
            <w:r>
              <w:rPr>
                <w:sz w:val="24"/>
                <w:szCs w:val="24"/>
              </w:rPr>
              <w:t xml:space="preserve">  Кузьмина Елена Романовна, кандидат педагогических наук, руководитель Центра дошкольного и начального общего образования АНО ДПО «Национальный институт качества образования».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17.35-17.45</w:t>
            </w:r>
          </w:p>
        </w:tc>
        <w:tc>
          <w:tcPr>
            <w:tcW w:w="14714" w:type="dxa"/>
          </w:tcPr>
          <w:p w:rsidR="00AB31E7" w:rsidRDefault="00AB31E7" w:rsidP="00AB31E7">
            <w:pPr>
              <w:pStyle w:val="a9"/>
              <w:spacing w:before="0" w:beforeAutospacing="0" w:after="0" w:afterAutospacing="0" w:line="255" w:lineRule="auto"/>
              <w:rPr>
                <w:rFonts w:eastAsia="Calibri"/>
                <w:b/>
                <w:bCs/>
                <w:shd w:val="clear" w:color="auto" w:fill="FFFFFF"/>
                <w:lang w:val="ru" w:eastAsia="en-US" w:bidi="ar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ru" w:eastAsia="en-US" w:bidi="ar"/>
              </w:rPr>
              <w:t>Индивидуальная коррекционно –развивающая программа ребенка с ОВЗ</w:t>
            </w:r>
          </w:p>
          <w:p w:rsidR="00AB31E7" w:rsidRDefault="00AB31E7" w:rsidP="00AB31E7">
            <w:pPr>
              <w:pStyle w:val="ac"/>
              <w:jc w:val="both"/>
              <w:rPr>
                <w:b/>
                <w:i/>
                <w:color w:val="000000"/>
                <w:sz w:val="24"/>
                <w:szCs w:val="24"/>
                <w:lang w:val="ru" w:eastAsia="ru"/>
              </w:rPr>
            </w:pPr>
            <w:r>
              <w:rPr>
                <w:rFonts w:eastAsia="SimSun"/>
                <w:b/>
                <w:bCs/>
                <w:i/>
                <w:iCs/>
                <w:sz w:val="24"/>
                <w:szCs w:val="24"/>
                <w:shd w:val="clear" w:color="auto" w:fill="FFFFFF"/>
                <w:lang w:val="ru" w:bidi="ar"/>
              </w:rPr>
              <w:t>Спехова Анна Александровна</w:t>
            </w:r>
            <w:r>
              <w:rPr>
                <w:rFonts w:eastAsia="SimSun"/>
                <w:b/>
                <w:bCs/>
                <w:i/>
                <w:iCs/>
                <w:sz w:val="24"/>
                <w:szCs w:val="24"/>
                <w:shd w:val="clear" w:color="auto" w:fill="FFFFFF"/>
                <w:lang w:bidi="ar"/>
              </w:rPr>
              <w:t xml:space="preserve">, </w:t>
            </w:r>
            <w:r>
              <w:rPr>
                <w:rFonts w:eastAsia="SimSun"/>
                <w:b/>
                <w:bCs/>
                <w:i/>
                <w:iCs/>
                <w:sz w:val="24"/>
                <w:szCs w:val="24"/>
                <w:shd w:val="clear" w:color="auto" w:fill="FFFFFF"/>
                <w:lang w:val="ru" w:bidi="ar"/>
              </w:rPr>
              <w:t>Масленникова Нина Львовна</w:t>
            </w:r>
            <w:r>
              <w:rPr>
                <w:rFonts w:eastAsia="SimSun"/>
                <w:sz w:val="24"/>
                <w:szCs w:val="24"/>
                <w:shd w:val="clear" w:color="auto" w:fill="FFFFFF"/>
                <w:lang w:bidi="ar"/>
              </w:rPr>
              <w:t xml:space="preserve">, </w:t>
            </w: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МОУ</w:t>
            </w:r>
            <w:r>
              <w:rPr>
                <w:rFonts w:eastAsia="SimSun"/>
                <w:sz w:val="24"/>
                <w:szCs w:val="24"/>
                <w:shd w:val="clear" w:color="auto" w:fill="FFFFFF"/>
                <w:lang w:val="ru" w:eastAsia="zh-CN" w:bidi="ar"/>
              </w:rPr>
              <w:t xml:space="preserve"> «Краснооктябрьская школа»</w:t>
            </w: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</w:t>
            </w:r>
            <w:r>
              <w:rPr>
                <w:rFonts w:eastAsia="SimSun"/>
                <w:sz w:val="24"/>
                <w:szCs w:val="24"/>
                <w:shd w:val="clear" w:color="auto" w:fill="FFFFFF"/>
                <w:lang w:val="ru" w:bidi="ar"/>
              </w:rPr>
              <w:t>п. Красный Октябрь</w:t>
            </w:r>
            <w:r>
              <w:rPr>
                <w:rFonts w:eastAsia="SimSun"/>
                <w:sz w:val="24"/>
                <w:szCs w:val="24"/>
                <w:shd w:val="clear" w:color="auto" w:fill="FFFFFF"/>
                <w:lang w:bidi="ar"/>
              </w:rPr>
              <w:t xml:space="preserve">, </w:t>
            </w:r>
            <w:r>
              <w:rPr>
                <w:rFonts w:eastAsia="SimSun"/>
                <w:sz w:val="24"/>
                <w:szCs w:val="24"/>
                <w:shd w:val="clear" w:color="auto" w:fill="FFFFFF"/>
                <w:lang w:val="ru" w:bidi="ar"/>
              </w:rPr>
              <w:t>Ярославская о</w:t>
            </w:r>
            <w:r>
              <w:rPr>
                <w:rFonts w:eastAsia="SimSun"/>
                <w:color w:val="2C2D2E"/>
                <w:sz w:val="24"/>
                <w:szCs w:val="24"/>
                <w:shd w:val="clear" w:color="auto" w:fill="FFFFFF"/>
                <w:lang w:val="ru" w:bidi="ar"/>
              </w:rPr>
              <w:t>бласть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17.45-17.55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Практический аспект организации инклюзивного образования в образовательной организации</w:t>
            </w:r>
          </w:p>
          <w:p w:rsidR="00AB31E7" w:rsidRDefault="00AB31E7" w:rsidP="00AB31E7">
            <w:pPr>
              <w:pStyle w:val="a9"/>
              <w:spacing w:before="0" w:beforeAutospacing="0" w:after="0" w:afterAutospacing="0"/>
              <w:jc w:val="both"/>
              <w:rPr>
                <w:b/>
                <w:i/>
                <w:color w:val="000000"/>
                <w:lang w:val="ru" w:eastAsia="ru"/>
              </w:rPr>
            </w:pPr>
            <w:r>
              <w:rPr>
                <w:b/>
                <w:bCs/>
                <w:i/>
                <w:iCs/>
                <w:lang w:val="ru" w:eastAsia="ru" w:bidi="ar"/>
              </w:rPr>
              <w:t>Зубрилкина Евгения Сергеевна</w:t>
            </w:r>
            <w:r>
              <w:rPr>
                <w:lang w:eastAsia="ru" w:bidi="ar"/>
              </w:rPr>
              <w:t>, з</w:t>
            </w:r>
            <w:r>
              <w:rPr>
                <w:lang w:val="ru" w:eastAsia="zh-CN" w:bidi="ar"/>
              </w:rPr>
              <w:t xml:space="preserve">аместитель директора </w:t>
            </w:r>
            <w:r>
              <w:rPr>
                <w:rFonts w:eastAsia="SimSun"/>
                <w:lang w:val="ru" w:eastAsia="zh-CN" w:bidi="ar"/>
              </w:rPr>
              <w:t>Государственное бюджетное общеобразовательное учреждение Самарской области средняя общеобразовательная школа №1 “Образовательный центр” имени 21 армии Вооруженных сил СССР п.г.т. Стройкерамика муниципального района Волжски</w:t>
            </w:r>
            <w:r>
              <w:rPr>
                <w:rFonts w:eastAsia="SimSun"/>
                <w:lang w:eastAsia="zh-CN" w:bidi="ar"/>
              </w:rPr>
              <w:t>й,</w:t>
            </w:r>
            <w:r>
              <w:rPr>
                <w:rFonts w:eastAsia="SimSun"/>
                <w:lang w:val="ru" w:eastAsia="zh-CN" w:bidi="ar"/>
              </w:rPr>
              <w:t xml:space="preserve"> Самарск</w:t>
            </w:r>
            <w:r>
              <w:rPr>
                <w:rFonts w:eastAsia="SimSun"/>
                <w:lang w:eastAsia="zh-CN" w:bidi="ar"/>
              </w:rPr>
              <w:t>ая</w:t>
            </w:r>
            <w:r>
              <w:rPr>
                <w:rFonts w:eastAsia="SimSun"/>
                <w:lang w:val="ru" w:eastAsia="zh-CN" w:bidi="ar"/>
              </w:rPr>
              <w:t xml:space="preserve"> област</w:t>
            </w:r>
            <w:r>
              <w:rPr>
                <w:rFonts w:eastAsia="SimSun"/>
                <w:lang w:eastAsia="zh-CN" w:bidi="ar"/>
              </w:rPr>
              <w:t>ь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  <w:r w:rsidR="002F0679">
              <w:rPr>
                <w:rFonts w:ascii="Times New Roman" w:hAnsi="Times New Roman" w:cs="Times New Roman"/>
                <w:sz w:val="24"/>
                <w:szCs w:val="24"/>
              </w:rPr>
              <w:t>5-18.05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Интегрированные мастер-классы как способ повышения культуры родителей обучающихся начальных классов с ОВЗ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" w:eastAsia="ru" w:bidi="ar"/>
              </w:rPr>
              <w:t>Драницына Надежда Николаевна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" w:bidi="ar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" w:bidi="ar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" w:bidi="ar"/>
              </w:rPr>
              <w:t>читель-дефектолог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" w:bidi="a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" w:eastAsia="ru" w:bidi="ar"/>
              </w:rPr>
              <w:t>Яковлева Ольга Александровна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" w:bidi="ar"/>
              </w:rPr>
              <w:t>, 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" w:bidi="ar"/>
              </w:rPr>
              <w:t>едагог-психолог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" w:bidi="a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" w:bidi="ar"/>
              </w:rPr>
              <w:t>Вязниковский филиал ГАУ ВО ЦППМС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" w:bidi="a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" w:bidi="ar"/>
              </w:rPr>
              <w:t>г. Вязники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" w:bidi="a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" w:bidi="ar"/>
              </w:rPr>
              <w:t xml:space="preserve">Владимирская область 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</w:pPr>
          </w:p>
        </w:tc>
      </w:tr>
      <w:tr w:rsidR="00AB31E7" w:rsidTr="00AB31E7">
        <w:trPr>
          <w:trHeight w:val="438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Свободный микрофон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P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</w:pPr>
            <w:r w:rsidRPr="00AB3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Проектирование психолого- педагогического сопровождения процесса социализации обучающихся с ОВЗ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</w:pPr>
            <w:r w:rsidRPr="00AB31E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" w:eastAsia="ru" w:bidi="ar"/>
              </w:rPr>
              <w:t>Ёлхина Людмила Сергеевна,</w:t>
            </w:r>
            <w:r w:rsidRPr="00AB3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 xml:space="preserve"> </w:t>
            </w:r>
            <w:r w:rsidRPr="00AB31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" w:bidi="ar"/>
              </w:rPr>
              <w:t>учитель начальных классов МБОУ Коргузинская средняя общеобразовательная школа имени Героя Советского  Союза  Афанасьева А.П.», с. Коргуза, Республика Татарстан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2F0679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18.05-18.20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Подведение итогов работы первого дня форума.</w:t>
            </w:r>
          </w:p>
        </w:tc>
      </w:tr>
      <w:tr w:rsidR="00AB31E7">
        <w:trPr>
          <w:trHeight w:val="560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31 октября 2024 г.</w:t>
            </w:r>
          </w:p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10.00 – 17.30 - работа секций</w:t>
            </w:r>
          </w:p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Ссылка на подключение: </w:t>
            </w:r>
            <w:hyperlink r:id="rId13" w:history="1">
              <w:r>
                <w:rPr>
                  <w:rStyle w:val="a8"/>
                  <w:rFonts w:ascii="Times New Roman" w:hAnsi="Times New Roman" w:cs="Times New Roman"/>
                  <w:b/>
                  <w:iCs/>
                  <w:sz w:val="24"/>
                  <w:szCs w:val="24"/>
                </w:rPr>
                <w:t>https://my.mts-link.ru/j/niko/1792490369</w:t>
              </w:r>
            </w:hyperlink>
          </w:p>
          <w:p w:rsidR="00AB31E7" w:rsidRDefault="00AB31E7" w:rsidP="00AB31E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B31E7">
        <w:trPr>
          <w:trHeight w:val="986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 – 11.10</w:t>
            </w:r>
          </w:p>
          <w:p w:rsidR="00AB31E7" w:rsidRDefault="00AB31E7" w:rsidP="00AB31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AB31E7" w:rsidRDefault="00AB31E7" w:rsidP="00AB31E7">
            <w:pPr>
              <w:spacing w:before="100" w:beforeAutospacing="1" w:after="100" w:afterAutospacing="1" w:line="273" w:lineRule="auto"/>
              <w:ind w:firstLineChars="150" w:firstLine="422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Конференция </w:t>
            </w:r>
          </w:p>
          <w:p w:rsidR="00AB31E7" w:rsidRDefault="00AB31E7" w:rsidP="00AB31E7">
            <w:pPr>
              <w:spacing w:before="100" w:beforeAutospacing="1" w:after="100" w:afterAutospacing="1" w:line="273" w:lineRule="auto"/>
              <w:ind w:firstLineChars="150" w:firstLine="42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ru-RU"/>
              </w:rPr>
              <w:t>«Обеспечение преемственности дошкольного, начального общего и основного общего образования»</w:t>
            </w:r>
          </w:p>
          <w:p w:rsidR="00F02EC0" w:rsidRDefault="00AB31E7" w:rsidP="00F02EC0">
            <w:pPr>
              <w:tabs>
                <w:tab w:val="left" w:pos="993"/>
              </w:tabs>
              <w:spacing w:after="0" w:line="240" w:lineRule="auto"/>
              <w:ind w:right="260"/>
              <w:jc w:val="center"/>
              <w:textAlignment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02EC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 базе Шуйского филиала ФГБОУ ВО «Ивановский государственный университет»,</w:t>
            </w:r>
          </w:p>
          <w:p w:rsidR="00F02EC0" w:rsidRDefault="00AB31E7" w:rsidP="00F02EC0">
            <w:pPr>
              <w:tabs>
                <w:tab w:val="left" w:pos="993"/>
              </w:tabs>
              <w:spacing w:after="0" w:line="240" w:lineRule="auto"/>
              <w:ind w:right="260"/>
              <w:jc w:val="center"/>
              <w:textAlignment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F02EC0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адрес: Ивановская область, г. Шуя, ул. Кооперативная, д. 24, аудитория 131,</w:t>
            </w:r>
          </w:p>
          <w:p w:rsidR="00AB31E7" w:rsidRPr="00F02EC0" w:rsidRDefault="00AB31E7" w:rsidP="00F02EC0">
            <w:pPr>
              <w:tabs>
                <w:tab w:val="left" w:pos="993"/>
              </w:tabs>
              <w:spacing w:after="0" w:line="240" w:lineRule="auto"/>
              <w:ind w:right="260"/>
              <w:jc w:val="center"/>
              <w:textAlignment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02EC0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>(в офлайн и онлайн- режиме)</w:t>
            </w:r>
          </w:p>
          <w:p w:rsidR="00AB31E7" w:rsidRDefault="00AB31E7" w:rsidP="00AB31E7">
            <w:pPr>
              <w:tabs>
                <w:tab w:val="left" w:pos="993"/>
              </w:tabs>
              <w:spacing w:after="0" w:line="240" w:lineRule="auto"/>
              <w:ind w:right="260"/>
              <w:textAlignment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B31E7" w:rsidRDefault="00AB31E7" w:rsidP="00AB31E7">
            <w:pPr>
              <w:tabs>
                <w:tab w:val="left" w:pos="993"/>
              </w:tabs>
              <w:spacing w:after="0" w:line="240" w:lineRule="auto"/>
              <w:ind w:right="260"/>
              <w:textAlignment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Модераторы: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Мишанина Валентина Ивановна,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кандидат педагогических наук, доцент,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заведующий кафедрой педагогики и специального образования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Шуйского филиала ФГБОУ ВО «Ивановский государственный университет».</w:t>
            </w:r>
          </w:p>
          <w:p w:rsidR="00AB31E7" w:rsidRDefault="00AB31E7" w:rsidP="00AB31E7">
            <w:pPr>
              <w:tabs>
                <w:tab w:val="left" w:pos="993"/>
              </w:tabs>
              <w:spacing w:after="0" w:line="240" w:lineRule="auto"/>
              <w:ind w:right="260"/>
              <w:textAlignment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eastAsia="ru-RU"/>
              </w:rPr>
              <w:t>Кузьмина Елена Романовна,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кандидат педагогических наук, руководитель Центра дошкольного и начального общего образования АНО ДПО «Национальный институт качества образования».</w:t>
            </w:r>
          </w:p>
          <w:p w:rsidR="00AB31E7" w:rsidRDefault="00AB31E7" w:rsidP="00AB31E7">
            <w:pPr>
              <w:tabs>
                <w:tab w:val="left" w:pos="993"/>
              </w:tabs>
              <w:spacing w:after="0" w:line="240" w:lineRule="auto"/>
              <w:ind w:right="260"/>
              <w:textAlignment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B31E7">
        <w:trPr>
          <w:trHeight w:val="582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10.00-10.10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Преемственность в формировании умения решать арифметические задачи у детей дошкольного и младшего школьного возраста.</w:t>
            </w:r>
          </w:p>
          <w:p w:rsidR="00AB31E7" w:rsidRDefault="00AB31E7" w:rsidP="00AB31E7">
            <w:pPr>
              <w:spacing w:before="100" w:beforeAutospacing="1" w:after="100" w:afterAutospacing="1" w:line="273" w:lineRule="auto"/>
              <w:contextualSpacing/>
              <w:jc w:val="both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2C2D2E"/>
                <w:sz w:val="24"/>
                <w:szCs w:val="24"/>
                <w:shd w:val="clear" w:color="auto" w:fill="FFFFFF"/>
              </w:rPr>
              <w:t>Румянцева Ирина Борисовна,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доцент кафедры математики, информатики и методики обучения, кандидат психологических наук, доцент.</w:t>
            </w:r>
          </w:p>
        </w:tc>
      </w:tr>
      <w:tr w:rsidR="00AB31E7">
        <w:trPr>
          <w:trHeight w:val="548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10.10-10.20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Преемственность дошкольного и начального образования в условиях инклюзии.</w:t>
            </w:r>
          </w:p>
          <w:p w:rsidR="00AB31E7" w:rsidRDefault="00AB31E7" w:rsidP="00AB31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color w:val="2C2D2E"/>
                <w:sz w:val="24"/>
                <w:szCs w:val="24"/>
                <w:shd w:val="clear" w:color="auto" w:fill="FFFFFF"/>
              </w:rPr>
              <w:t>Лебедева Светлана Анатольевна,</w:t>
            </w:r>
            <w:r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доцент кафедры педагогики и специального образования, кандидат психологических наук, доцент</w:t>
            </w:r>
            <w:r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B31E7">
        <w:trPr>
          <w:trHeight w:val="548"/>
        </w:trPr>
        <w:tc>
          <w:tcPr>
            <w:tcW w:w="1129" w:type="dxa"/>
          </w:tcPr>
          <w:p w:rsidR="00AB31E7" w:rsidRDefault="00AB31E7" w:rsidP="00AB3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10.20-10.30</w:t>
            </w:r>
          </w:p>
        </w:tc>
        <w:tc>
          <w:tcPr>
            <w:tcW w:w="14714" w:type="dxa"/>
          </w:tcPr>
          <w:p w:rsidR="00AB31E7" w:rsidRDefault="00AB31E7" w:rsidP="00AB31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Психологическая готовность к обучению в школе как феномен преемственности дошкольного и младшего школьного возраста,  </w:t>
            </w:r>
            <w:r>
              <w:rPr>
                <w:rFonts w:ascii="Times New Roman" w:hAnsi="Times New Roman" w:cs="Times New Roman"/>
                <w:b/>
                <w:i/>
                <w:color w:val="2C2D2E"/>
                <w:sz w:val="24"/>
                <w:szCs w:val="24"/>
                <w:shd w:val="clear" w:color="auto" w:fill="FFFFFF"/>
              </w:rPr>
              <w:t>Рзаева Елена Ивановна,</w:t>
            </w:r>
            <w:r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2C2D2E"/>
                <w:sz w:val="24"/>
                <w:szCs w:val="24"/>
                <w:shd w:val="clear" w:color="auto" w:fill="FFFFFF"/>
              </w:rPr>
              <w:t>доцент кафедры педагогики и специального образования, кандидат психологических наук, доцент</w:t>
            </w:r>
          </w:p>
        </w:tc>
      </w:tr>
      <w:tr w:rsidR="000002A6">
        <w:trPr>
          <w:trHeight w:val="548"/>
        </w:trPr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14714" w:type="dxa"/>
          </w:tcPr>
          <w:p w:rsidR="000002A6" w:rsidRPr="000002A6" w:rsidRDefault="000002A6" w:rsidP="000002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</w:pPr>
            <w:r w:rsidRPr="000002A6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Формирование активной субъектной позиции ребенка средствами творческого диалектического мышления</w:t>
            </w:r>
          </w:p>
          <w:p w:rsidR="000002A6" w:rsidRDefault="000002A6" w:rsidP="000002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</w:pPr>
            <w:r w:rsidRPr="000002A6">
              <w:rPr>
                <w:rFonts w:ascii="Times New Roman" w:hAnsi="Times New Roman" w:cs="Times New Roman"/>
                <w:b/>
                <w:i/>
                <w:color w:val="2C2D2E"/>
                <w:sz w:val="24"/>
                <w:szCs w:val="24"/>
                <w:shd w:val="clear" w:color="auto" w:fill="FFFFFF"/>
              </w:rPr>
              <w:t>Шишкина Анна Александровна,</w:t>
            </w:r>
            <w:r w:rsidRPr="000002A6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  <w:r w:rsidRPr="000002A6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воспитатель МДОУ «Детский сад №23» комбинированного вида, лауреат, финалист   Всероссийского конкурса «Воспитатель года России  – 2024» г. Шуя, Ивановской области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10.40-10.50</w:t>
            </w:r>
          </w:p>
        </w:tc>
        <w:tc>
          <w:tcPr>
            <w:tcW w:w="14714" w:type="dxa"/>
          </w:tcPr>
          <w:p w:rsidR="000002A6" w:rsidRPr="006727F2" w:rsidRDefault="000002A6" w:rsidP="000002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6727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Формирование математической грамотности в начальной школе с использованием УМК «Мате: плюс. Быстрый счет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»</w:t>
            </w:r>
          </w:p>
          <w:p w:rsidR="000002A6" w:rsidRPr="006727F2" w:rsidRDefault="000002A6" w:rsidP="000002A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6727F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Сахарчук Наталья Митрофановна</w:t>
            </w:r>
            <w:r w:rsidRPr="006727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Pr="00672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учитель начальных классов,  почетный работник общего образования, МОУ «Средняя школа №7», г. Фурманов,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10.50-11.00</w:t>
            </w:r>
          </w:p>
        </w:tc>
        <w:tc>
          <w:tcPr>
            <w:tcW w:w="14714" w:type="dxa"/>
          </w:tcPr>
          <w:p w:rsidR="000002A6" w:rsidRPr="000002A6" w:rsidRDefault="000002A6" w:rsidP="00000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</w:pPr>
            <w:r w:rsidRPr="0000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Формирование элементарных математических представлений дошкольников как обеспечение преемственности дошкольного и начального общего образования</w:t>
            </w:r>
          </w:p>
          <w:p w:rsidR="000002A6" w:rsidRPr="006727F2" w:rsidRDefault="000002A6" w:rsidP="00000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</w:pPr>
            <w:r w:rsidRPr="000002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" w:eastAsia="ru" w:bidi="ar"/>
              </w:rPr>
              <w:t>Шутова Екатерина Александровна</w:t>
            </w:r>
            <w:r w:rsidRPr="0000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" w:bidi="ar"/>
              </w:rPr>
              <w:t xml:space="preserve">, </w:t>
            </w:r>
            <w:r w:rsidRPr="0000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воспитатель</w:t>
            </w:r>
            <w:r w:rsidRPr="0000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" w:bidi="ar"/>
              </w:rPr>
              <w:t xml:space="preserve"> </w:t>
            </w:r>
            <w:r w:rsidRPr="0000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МДОУ «Центр развития ребёнка – Детский сад № 2»</w:t>
            </w:r>
            <w:r w:rsidRPr="0000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" w:bidi="ar"/>
              </w:rPr>
              <w:t xml:space="preserve">, </w:t>
            </w:r>
            <w:r w:rsidRPr="0000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г. Шуя</w:t>
            </w:r>
            <w:r w:rsidRPr="0000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" w:bidi="ar"/>
              </w:rPr>
              <w:t xml:space="preserve">, </w:t>
            </w:r>
            <w:r w:rsidRPr="000002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11.00-11.10</w:t>
            </w:r>
          </w:p>
        </w:tc>
        <w:tc>
          <w:tcPr>
            <w:tcW w:w="14714" w:type="dxa"/>
          </w:tcPr>
          <w:p w:rsidR="000002A6" w:rsidRPr="000E29CD" w:rsidRDefault="000002A6" w:rsidP="00000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" w:eastAsia="ru" w:bidi="ar"/>
              </w:rPr>
            </w:pPr>
            <w:r w:rsidRPr="000E29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" w:eastAsia="ru" w:bidi="ar"/>
              </w:rPr>
              <w:t>Формирование естественно</w:t>
            </w:r>
            <w:r w:rsidRPr="000E29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" w:bidi="ar"/>
              </w:rPr>
              <w:t>-</w:t>
            </w:r>
            <w:r w:rsidRPr="000E29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" w:eastAsia="ru" w:bidi="ar"/>
              </w:rPr>
              <w:t>научной грамотности младших школьников</w:t>
            </w:r>
          </w:p>
          <w:p w:rsidR="000002A6" w:rsidRPr="000E29CD" w:rsidRDefault="000002A6" w:rsidP="000002A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E29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" w:eastAsia="ru" w:bidi="ar"/>
              </w:rPr>
              <w:t>Голубева Екатерина Андреевн</w:t>
            </w:r>
            <w:r w:rsidRPr="000E29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" w:eastAsia="ru" w:bidi="ar"/>
              </w:rPr>
              <w:t>а</w:t>
            </w:r>
            <w:r w:rsidRPr="000E29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" w:bidi="ar"/>
              </w:rPr>
              <w:t xml:space="preserve">, </w:t>
            </w:r>
            <w:r w:rsidRPr="000E29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начальных классов, МОУ «Средняя школа №7», г. Фурманов,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Pr="000E29CD" w:rsidRDefault="000002A6" w:rsidP="00000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" w:eastAsia="ru" w:bidi="ar"/>
              </w:rPr>
            </w:pPr>
            <w:r w:rsidRPr="000E29CD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Дискуссионная площадка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Pr="000E29CD" w:rsidRDefault="000002A6" w:rsidP="00000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" w:eastAsia="ru" w:bidi="ar"/>
              </w:rPr>
            </w:pPr>
            <w:r w:rsidRPr="000E29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" w:eastAsia="ru" w:bidi="ar"/>
              </w:rPr>
              <w:t>Формирование естественно</w:t>
            </w:r>
            <w:r w:rsidRPr="000E29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" w:bidi="ar"/>
              </w:rPr>
              <w:t>-</w:t>
            </w:r>
            <w:r w:rsidRPr="000E29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" w:eastAsia="ru" w:bidi="ar"/>
              </w:rPr>
              <w:t>научной грамотности младших школьников средствами инновационного УМК «Окружающий мир 1-2 классы»</w:t>
            </w:r>
          </w:p>
          <w:p w:rsidR="000002A6" w:rsidRPr="000E29CD" w:rsidRDefault="000002A6" w:rsidP="000002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" w:bidi="ar"/>
              </w:rPr>
            </w:pPr>
            <w:r w:rsidRPr="000E29CD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" w:eastAsia="ru" w:bidi="ar"/>
              </w:rPr>
              <w:t>Малкова Татьяна Евгеньевна</w:t>
            </w:r>
            <w:r w:rsidRPr="000E29C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" w:bidi="ar"/>
              </w:rPr>
              <w:t xml:space="preserve">, </w:t>
            </w:r>
            <w:r w:rsidRPr="000E29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 начальных классов, МОУ «Средняя школа №7», г. Фурманов,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Pr="002A5D4D" w:rsidRDefault="000002A6" w:rsidP="000002A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val="ru" w:eastAsia="ru" w:bidi="ar"/>
              </w:rPr>
            </w:pPr>
            <w:r w:rsidRPr="00541A5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" w:bidi="ar"/>
              </w:rPr>
              <w:t xml:space="preserve">ПМК «Мате:плюс. Математика в детском саду»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" w:bidi="ar"/>
              </w:rPr>
              <w:t xml:space="preserve">как эффективное средство взаимодействия семьи и детского сада  </w:t>
            </w:r>
            <w:r w:rsidRPr="00541A50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" w:bidi="ar"/>
              </w:rPr>
              <w:t>Правдова Любовь Викторовна</w:t>
            </w:r>
            <w:r w:rsidRPr="00541A5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" w:bidi="ar"/>
              </w:rPr>
              <w:t xml:space="preserve">, </w:t>
            </w:r>
            <w:r w:rsidRPr="00843855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" w:bidi="ar"/>
              </w:rPr>
              <w:t>воспитатель, МДОУ «Детский сад № 39», г. Шуя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Pr="00987A44" w:rsidRDefault="000002A6" w:rsidP="000002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87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Приемы визуализации при работе с текстом в рамках формирования читательской грамотности</w:t>
            </w:r>
            <w:r w:rsidRPr="00987A4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0002A6" w:rsidRPr="002A5D4D" w:rsidRDefault="000002A6" w:rsidP="000002A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val="ru" w:eastAsia="ru" w:bidi="ar"/>
              </w:rPr>
            </w:pPr>
            <w:r w:rsidRPr="00987A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Дементьева Марина Николаевна</w:t>
            </w:r>
            <w:r w:rsidRPr="00987A44"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начальных классов МБОУ Лежневская средняя школа № 10, п.г.т. Лежнево,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" w:bidi="ar"/>
              </w:rPr>
              <w:t>Преемственность гражданско- патриотического воспитания детского сада и школы в поселке Михайловский</w:t>
            </w:r>
          </w:p>
          <w:p w:rsidR="000002A6" w:rsidRDefault="000002A6" w:rsidP="000002A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val="ru" w:eastAsia="ru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val="ru" w:eastAsia="ru" w:bidi="ar"/>
              </w:rPr>
              <w:t>Смирнова Елена Владимировна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val="ru" w:eastAsia="ru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" w:bidi="ar"/>
              </w:rPr>
              <w:t>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" w:eastAsia="ru" w:bidi="ar"/>
              </w:rPr>
              <w:t>заведующий,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val="ru" w:eastAsia="ru" w:bidi="ar"/>
              </w:rPr>
              <w:t>Константинова Валентина Геннадьевна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" w:eastAsia="ru" w:bidi="ar"/>
              </w:rPr>
              <w:t>, старший воспитатель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"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" w:eastAsia="ru" w:bidi="ar"/>
              </w:rPr>
              <w:t xml:space="preserve">МДОУ № 16 «Ягодка»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" w:bidi="ar"/>
              </w:rPr>
              <w:t>, г. Ярославль, Ярославская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Организация исследовательской деятельности и экспериментирования в ДОО как предпосылка формирования естественнонаучной грамотности в начальной школе</w:t>
            </w:r>
          </w:p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Большакова Елена Алексеевна</w:t>
            </w:r>
            <w:r>
              <w:rPr>
                <w:rFonts w:ascii="Times New Roman" w:eastAsia="Calibri" w:hAnsi="Times New Roman"/>
                <w:color w:val="000000"/>
              </w:rPr>
              <w:t>, учитель-логопед, МБДОУ детский сад №25, г.о. Кинешма,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Повышение качества дошкольного образования по показателю «Конструктивная деятельность»: от строительной игры в детском саду к математической грамотности в начальной школе</w:t>
            </w:r>
          </w:p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Курочкина Наталья Сергеевна</w:t>
            </w:r>
            <w:r>
              <w:rPr>
                <w:rFonts w:ascii="Times New Roman" w:eastAsia="Calibri" w:hAnsi="Times New Roman"/>
                <w:color w:val="000000"/>
              </w:rPr>
              <w:t>, воспитатель, МБДОУ детский сад №25, г.о. Кинешма,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" w:eastAsia="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" w:eastAsia="ru" w:bidi="ar"/>
              </w:rPr>
              <w:t>Инновационные формы и методы приобщения дошкольников к книге и чтению</w:t>
            </w:r>
          </w:p>
          <w:p w:rsidR="000002A6" w:rsidRDefault="000002A6" w:rsidP="000002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" w:eastAsia="ru" w:bidi="ar"/>
              </w:rPr>
              <w:t>Насурлаева Наталья Александровна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"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" w:bidi="ar"/>
              </w:rPr>
              <w:t>воспитатель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" w:bidi="a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Китовское муниципальное автономное дошкольное образовательное учреждение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с.Китово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Ивановская область</w:t>
            </w:r>
          </w:p>
        </w:tc>
      </w:tr>
      <w:tr w:rsidR="000002A6">
        <w:trPr>
          <w:trHeight w:val="825"/>
        </w:trPr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pStyle w:val="a9"/>
              <w:spacing w:before="0" w:beforeAutospacing="0" w:after="0" w:afterAutospacing="0"/>
              <w:rPr>
                <w:b/>
                <w:bCs/>
                <w:lang w:val="ru"/>
              </w:rPr>
            </w:pPr>
            <w:r>
              <w:rPr>
                <w:rFonts w:eastAsia="Calibri"/>
                <w:b/>
                <w:bCs/>
                <w:lang w:val="ru" w:eastAsia="zh-CN" w:bidi="ar"/>
              </w:rPr>
              <w:t>Портрет группы, как метод сбора информации для создания развивающей предметно-пространственной среды</w:t>
            </w:r>
          </w:p>
          <w:p w:rsidR="000002A6" w:rsidRDefault="000002A6" w:rsidP="000002A6">
            <w:pPr>
              <w:pStyle w:val="a9"/>
              <w:spacing w:before="0" w:beforeAutospacing="0" w:after="0" w:afterAutospacing="0"/>
              <w:rPr>
                <w:rFonts w:eastAsia="Calibri"/>
              </w:rPr>
            </w:pPr>
            <w:r>
              <w:rPr>
                <w:rFonts w:eastAsia="Calibri"/>
                <w:b/>
                <w:bCs/>
                <w:i/>
                <w:iCs/>
                <w:lang w:val="ru" w:eastAsia="zh-CN" w:bidi="ar"/>
              </w:rPr>
              <w:t>Новичихина Елена Владимировна</w:t>
            </w:r>
            <w:r>
              <w:rPr>
                <w:rFonts w:eastAsia="Calibri"/>
                <w:lang w:eastAsia="zh-CN" w:bidi="ar"/>
              </w:rPr>
              <w:t>, в</w:t>
            </w:r>
            <w:r>
              <w:rPr>
                <w:rFonts w:eastAsia="Calibri"/>
                <w:lang w:val="ru" w:eastAsia="zh-CN" w:bidi="ar"/>
              </w:rPr>
              <w:t>оспитатель Китовское муниципальное автономное дошкольное образовательное учреждение</w:t>
            </w:r>
            <w:r>
              <w:rPr>
                <w:rFonts w:eastAsia="Calibri"/>
                <w:lang w:eastAsia="zh-CN" w:bidi="ar"/>
              </w:rPr>
              <w:t xml:space="preserve">, </w:t>
            </w:r>
            <w:r>
              <w:rPr>
                <w:rFonts w:eastAsia="Calibri"/>
                <w:lang w:val="ru" w:eastAsia="en-US" w:bidi="ar"/>
              </w:rPr>
              <w:t>с.Китово</w:t>
            </w:r>
          </w:p>
          <w:p w:rsidR="000002A6" w:rsidRDefault="000002A6" w:rsidP="000002A6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bidi="ar"/>
              </w:rPr>
              <w:t>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Проблема запуска и автоматизации навыка слитного послогового чтения у детей с ограниченными возможностями здоровья</w:t>
            </w:r>
          </w:p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SimSun" w:hAnsi="Times New Roman"/>
                <w:b/>
                <w:lang w:eastAsia="ru" w:bidi="ar"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Ерохина Алёна Александровна</w:t>
            </w:r>
            <w:r>
              <w:rPr>
                <w:rFonts w:ascii="Times New Roman" w:eastAsia="Calibri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</w:rPr>
              <w:t xml:space="preserve">учитель-логопед высшей категории, педагог-методист, 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Лаврух Наталья Александровна</w:t>
            </w:r>
            <w:r>
              <w:rPr>
                <w:rFonts w:ascii="Times New Roman" w:eastAsia="Calibri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</w:rPr>
              <w:t>учитель начальных классов высшей категории, педагог-наставник ОГКОУ «Шуйская коррекционная школа-интернат», г. Шуя,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Сохранение культурного наследия, истории, традиций и обычаев родного края через "Русскую избу"</w:t>
            </w:r>
          </w:p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Котомина Татьяна Алексеевна</w:t>
            </w:r>
            <w:r>
              <w:rPr>
                <w:rFonts w:ascii="Times New Roman" w:hAnsi="Times New Roman"/>
              </w:rPr>
              <w:t>, воспитатель, МДОУ "Детский сад №25", г. Шуя,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Бумажное конструирование – эффективная технология, способная подготовить ребенка к обучению в школе</w:t>
            </w:r>
          </w:p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Кудина Марина Петровна, Шипулина Кристина Андреевна</w:t>
            </w:r>
            <w:r>
              <w:rPr>
                <w:rFonts w:ascii="Times New Roman" w:eastAsia="Calibri" w:hAnsi="Times New Roman"/>
                <w:color w:val="000000"/>
              </w:rPr>
              <w:t>, воспитатели, МДОУ «Центр развития ребенка – Детский сад №4»,</w:t>
            </w:r>
            <w:r>
              <w:rPr>
                <w:rFonts w:ascii="Times New Roman" w:hAnsi="Times New Roman"/>
              </w:rPr>
              <w:t xml:space="preserve"> г. Шуя,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Развитие конструктивного и креативного мышления у старших дошкольников посредством объемного картонно-бумажного моделирования</w:t>
            </w:r>
          </w:p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Дорофеева Марина Викторовна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eastAsia="Calibri" w:hAnsi="Times New Roman"/>
                <w:color w:val="000000"/>
              </w:rPr>
              <w:t>воспитатель, МДОУ «Центр развития ребенка – Детский сад №4»,</w:t>
            </w:r>
            <w:r>
              <w:rPr>
                <w:rFonts w:ascii="Times New Roman" w:hAnsi="Times New Roman"/>
              </w:rPr>
              <w:t xml:space="preserve"> г. Шуя, Ивановская область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Использование нейропсихологических приемов в работе с дошкольниками, способствующих успешной подготовке к школе</w:t>
            </w:r>
          </w:p>
          <w:p w:rsidR="000002A6" w:rsidRDefault="000002A6" w:rsidP="000002A6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Герина Светлана Викторовна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eastAsia="Calibri" w:hAnsi="Times New Roman"/>
                <w:color w:val="000000"/>
              </w:rPr>
              <w:t>воспитатель, МДОУ «Центр развития ребенка – Детский сад №4»,</w:t>
            </w:r>
            <w:r>
              <w:rPr>
                <w:rFonts w:ascii="Times New Roman" w:hAnsi="Times New Roman"/>
              </w:rPr>
              <w:t xml:space="preserve"> г. Шуя, Ивановская область</w:t>
            </w:r>
          </w:p>
        </w:tc>
      </w:tr>
      <w:tr w:rsidR="000002A6" w:rsidTr="006727F2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  <w:shd w:val="clear" w:color="auto" w:fill="auto"/>
          </w:tcPr>
          <w:p w:rsidR="000002A6" w:rsidRPr="006727F2" w:rsidRDefault="000002A6" w:rsidP="000002A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6727F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Современные формы взаимодействия детского сада, семьи и школы, как залог успеха ребенка в обучении</w:t>
            </w:r>
          </w:p>
          <w:p w:rsidR="000002A6" w:rsidRPr="006727F2" w:rsidRDefault="000002A6" w:rsidP="00000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zh-CN" w:bidi="ar"/>
              </w:rPr>
            </w:pPr>
            <w:r w:rsidRPr="006727F2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Викторова Татьяна Владимировна</w:t>
            </w:r>
            <w:r w:rsidRPr="006727F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, заведующий МКДОУ детский сад «Веснушки», г.Родники, Ивановская область</w:t>
            </w:r>
          </w:p>
        </w:tc>
      </w:tr>
      <w:tr w:rsidR="000002A6" w:rsidTr="006727F2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  <w:shd w:val="clear" w:color="auto" w:fill="auto"/>
          </w:tcPr>
          <w:p w:rsidR="000002A6" w:rsidRPr="006727F2" w:rsidRDefault="000002A6" w:rsidP="000002A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27F2">
              <w:rPr>
                <w:rFonts w:ascii="Times New Roman" w:hAnsi="Times New Roman"/>
                <w:b/>
                <w:sz w:val="24"/>
                <w:szCs w:val="24"/>
              </w:rPr>
              <w:t>Взаимодействие детского сада и семьи в воспитании нравственно-патриотических чувств дошкольников: из опыта работы</w:t>
            </w:r>
          </w:p>
          <w:p w:rsidR="000002A6" w:rsidRPr="006727F2" w:rsidRDefault="000002A6" w:rsidP="000002A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727F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Додонова Наталья Сергеевна</w:t>
            </w:r>
            <w:r w:rsidRPr="006727F2">
              <w:rPr>
                <w:rFonts w:ascii="Times New Roman" w:hAnsi="Times New Roman"/>
                <w:bCs/>
                <w:sz w:val="24"/>
                <w:szCs w:val="24"/>
              </w:rPr>
              <w:t xml:space="preserve">, старший воспитатель, </w:t>
            </w:r>
            <w:r w:rsidRPr="006727F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Павлова Ильхамия Максутовна</w:t>
            </w:r>
            <w:r w:rsidRPr="006727F2">
              <w:rPr>
                <w:rFonts w:ascii="Times New Roman" w:hAnsi="Times New Roman"/>
                <w:bCs/>
                <w:sz w:val="24"/>
                <w:szCs w:val="24"/>
              </w:rPr>
              <w:t>, воспитатель, МДОУ «Центр развития ребенка – Детский сад № 2»</w:t>
            </w:r>
            <w:r w:rsidR="007607D9">
              <w:rPr>
                <w:rFonts w:ascii="Times New Roman" w:hAnsi="Times New Roman"/>
                <w:bCs/>
                <w:sz w:val="24"/>
                <w:szCs w:val="24"/>
              </w:rPr>
              <w:t xml:space="preserve"> г.о. Шуя</w:t>
            </w:r>
          </w:p>
        </w:tc>
      </w:tr>
      <w:tr w:rsidR="000002A6">
        <w:tc>
          <w:tcPr>
            <w:tcW w:w="1129" w:type="dxa"/>
          </w:tcPr>
          <w:p w:rsidR="000002A6" w:rsidRDefault="000002A6" w:rsidP="00000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0002A6" w:rsidRDefault="000002A6" w:rsidP="000002A6">
            <w:pPr>
              <w:pStyle w:val="a9"/>
              <w:spacing w:before="0" w:beforeAutospacing="0" w:after="0" w:afterAutospacing="0"/>
              <w:jc w:val="both"/>
              <w:rPr>
                <w:b/>
                <w:color w:val="181818"/>
                <w:lang w:val="ru" w:eastAsia="ru" w:bidi="ar"/>
              </w:rPr>
            </w:pPr>
            <w:r>
              <w:rPr>
                <w:b/>
                <w:color w:val="181818"/>
                <w:lang w:val="ru" w:eastAsia="ru" w:bidi="ar"/>
              </w:rPr>
              <w:t>Реализация идеи преемственности дошкольного, начального и среднего образования</w:t>
            </w:r>
          </w:p>
          <w:p w:rsidR="000002A6" w:rsidRDefault="000002A6" w:rsidP="000002A6">
            <w:pPr>
              <w:pStyle w:val="a9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rFonts w:eastAsia="Calibri"/>
                <w:b/>
                <w:bCs/>
                <w:i/>
                <w:iCs/>
                <w:lang w:val="ru" w:eastAsia="ru" w:bidi="ar"/>
              </w:rPr>
              <w:t>Карасева Ольга Федоровна</w:t>
            </w:r>
            <w:r>
              <w:rPr>
                <w:rFonts w:eastAsia="Calibri"/>
                <w:b/>
                <w:bCs/>
                <w:i/>
                <w:iCs/>
                <w:lang w:eastAsia="ru" w:bidi="ar"/>
              </w:rPr>
              <w:t>,</w:t>
            </w:r>
            <w:r>
              <w:rPr>
                <w:rFonts w:eastAsia="Calibri"/>
                <w:lang w:eastAsia="ru" w:bidi="ar"/>
              </w:rPr>
              <w:t xml:space="preserve"> у</w:t>
            </w:r>
            <w:r>
              <w:rPr>
                <w:rFonts w:eastAsia="Calibri"/>
                <w:lang w:val="ru" w:eastAsia="zh-CN" w:bidi="ar"/>
              </w:rPr>
              <w:t xml:space="preserve">читель начальных классов </w:t>
            </w:r>
            <w:r>
              <w:rPr>
                <w:rFonts w:eastAsia="Calibri"/>
                <w:lang w:eastAsia="zh-CN" w:bidi="ar"/>
              </w:rPr>
              <w:t>МБОУ</w:t>
            </w:r>
            <w:r>
              <w:rPr>
                <w:rFonts w:eastAsia="Calibri"/>
                <w:lang w:val="ru" w:eastAsia="zh-CN" w:bidi="ar"/>
              </w:rPr>
              <w:t xml:space="preserve"> гимназия № 5</w:t>
            </w:r>
            <w:r>
              <w:rPr>
                <w:rFonts w:eastAsia="Calibri"/>
                <w:lang w:eastAsia="zh-CN" w:bidi="ar"/>
              </w:rPr>
              <w:t xml:space="preserve">, </w:t>
            </w:r>
            <w:r>
              <w:rPr>
                <w:rFonts w:eastAsia="Calibri"/>
                <w:lang w:val="ru" w:eastAsia="zh-CN" w:bidi="ar"/>
              </w:rPr>
              <w:t>г. Воронеж</w:t>
            </w:r>
            <w:r>
              <w:rPr>
                <w:rFonts w:eastAsia="Calibri"/>
                <w:lang w:eastAsia="zh-CN" w:bidi="ar"/>
              </w:rPr>
              <w:t>, Воронежская область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" w:bidi="a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bidi="ar"/>
              </w:rPr>
              <w:t>«Азбука здоровья» в интегрированной деятельности педагогов ДОУ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" w:bidi="ar"/>
              </w:rPr>
              <w:t>Гогина Наталья Владимировна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"/>
              </w:rPr>
              <w:t>,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 w:bidi="ar"/>
              </w:rPr>
              <w:t>нструктор по физическому развитию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" w:bidi="ar"/>
              </w:rPr>
              <w:t>Ховрина Анастасия Владимировна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"/>
              </w:rPr>
              <w:t>,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 w:bidi="ar"/>
              </w:rPr>
              <w:t>читель-логопед</w:t>
            </w:r>
          </w:p>
          <w:p w:rsidR="007607D9" w:rsidRDefault="007607D9" w:rsidP="007607D9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40" w:lineRule="auto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lang w:val="ru" w:eastAsia="zh-CN" w:bidi="ar"/>
              </w:rPr>
              <w:t>Филинское МДОУ</w:t>
            </w:r>
            <w:r>
              <w:rPr>
                <w:rFonts w:ascii="Times New Roman" w:hAnsi="Times New Roman"/>
                <w:lang w:eastAsia="zh-CN" w:bidi="ar"/>
              </w:rPr>
              <w:t xml:space="preserve">, </w:t>
            </w:r>
            <w:r>
              <w:rPr>
                <w:rFonts w:ascii="Times New Roman" w:hAnsi="Times New Roman"/>
                <w:lang w:val="ru" w:bidi="ar"/>
              </w:rPr>
              <w:t>д. Филино, Ивановская область</w:t>
            </w:r>
          </w:p>
        </w:tc>
      </w:tr>
      <w:tr w:rsidR="00F02EC0">
        <w:tc>
          <w:tcPr>
            <w:tcW w:w="1129" w:type="dxa"/>
          </w:tcPr>
          <w:p w:rsidR="00F02EC0" w:rsidRDefault="00F02EC0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F02EC0" w:rsidRPr="00F02EC0" w:rsidRDefault="00F02EC0" w:rsidP="00F02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bidi="ar"/>
              </w:rPr>
            </w:pPr>
            <w:r w:rsidRPr="00F02E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bidi="ar"/>
              </w:rPr>
              <w:t>Здоровьесохраняющие технологии в образовательном процессе: от ДОУ до школы</w:t>
            </w:r>
          </w:p>
          <w:p w:rsidR="00F02EC0" w:rsidRDefault="00F02EC0" w:rsidP="00F02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bidi="ar"/>
              </w:rPr>
            </w:pPr>
            <w:r w:rsidRPr="00F02E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" w:bidi="ar"/>
              </w:rPr>
              <w:t>Романова Мария Александровна</w:t>
            </w:r>
            <w:r w:rsidRPr="00F02E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"/>
              </w:rPr>
              <w:t xml:space="preserve">, </w:t>
            </w:r>
            <w:r w:rsidRPr="00F02E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"/>
              </w:rPr>
              <w:t>с</w:t>
            </w:r>
            <w:r w:rsidRPr="00F02E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bidi="ar"/>
              </w:rPr>
              <w:t>тарший воспитатель Филинское МДОУ</w:t>
            </w:r>
            <w:r w:rsidRPr="00F02E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ar"/>
              </w:rPr>
              <w:t xml:space="preserve">, </w:t>
            </w:r>
            <w:r w:rsidRPr="00F02E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bidi="ar"/>
              </w:rPr>
              <w:t>д. Филино, Ивановская область</w:t>
            </w:r>
          </w:p>
        </w:tc>
      </w:tr>
      <w:tr w:rsidR="00280EAC">
        <w:tc>
          <w:tcPr>
            <w:tcW w:w="1129" w:type="dxa"/>
          </w:tcPr>
          <w:p w:rsidR="00280EAC" w:rsidRDefault="00280EAC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280EAC" w:rsidRPr="00280EAC" w:rsidRDefault="00280EAC" w:rsidP="00280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bidi="ar"/>
              </w:rPr>
            </w:pPr>
            <w:r w:rsidRPr="00280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bidi="ar"/>
              </w:rPr>
              <w:t>Преемственность в работе дошкольного образовательного учреждения и общей образовательной школы как 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bidi="ar"/>
              </w:rPr>
              <w:t>словие непрерывного образования</w:t>
            </w:r>
          </w:p>
          <w:p w:rsidR="00280EAC" w:rsidRDefault="00280EAC" w:rsidP="00280E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bidi="ar"/>
              </w:rPr>
            </w:pPr>
            <w:r w:rsidRPr="00280EA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" w:bidi="ar"/>
              </w:rPr>
              <w:t>Тимофеева Наталья Александровна</w:t>
            </w:r>
            <w:r w:rsidRPr="00280E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bidi="ar"/>
              </w:rPr>
              <w:t xml:space="preserve">, </w:t>
            </w:r>
            <w:r w:rsidRPr="00280E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bidi="ar"/>
              </w:rPr>
              <w:t>заведующий, Красина Татьяна Александровна, старший воспитатель, Сперанская Мария Михайловна, воспитатель МДОУ «Детский сад № 167»,  г. Ярославль, Ярославская область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pStyle w:val="a9"/>
              <w:spacing w:before="0" w:beforeAutospacing="0" w:after="0" w:afterAutospacing="0"/>
              <w:rPr>
                <w:b/>
                <w:bCs/>
                <w:lang w:val="ru"/>
              </w:rPr>
            </w:pPr>
            <w:r>
              <w:rPr>
                <w:b/>
                <w:bCs/>
                <w:lang w:val="ru" w:eastAsia="zh-CN" w:bidi="ar"/>
              </w:rPr>
              <w:t>Преемственность от дошкольного к начальному образованию в экологическом воспитании детей дошкольного возраста посредством художественно-эстетического развития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" w:eastAsia="zh-CN" w:bidi="ar"/>
              </w:rPr>
              <w:t>Соколова Оксана Владимировна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 xml:space="preserve">воспитатель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 w:bidi="ar"/>
              </w:rPr>
              <w:t>Филинское МДОУ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" w:eastAsia="zh-CN" w:bidi="ar"/>
              </w:rPr>
              <w:t xml:space="preserve"> д. Филино, Ивановская область</w:t>
            </w:r>
          </w:p>
        </w:tc>
      </w:tr>
      <w:tr w:rsidR="007607D9">
        <w:tc>
          <w:tcPr>
            <w:tcW w:w="1129" w:type="dxa"/>
            <w:vMerge w:val="restart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  <w:tcBorders>
              <w:bottom w:val="nil"/>
            </w:tcBorders>
          </w:tcPr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Свободный микрофон</w:t>
            </w:r>
          </w:p>
        </w:tc>
      </w:tr>
      <w:tr w:rsidR="007607D9">
        <w:tc>
          <w:tcPr>
            <w:tcW w:w="1129" w:type="dxa"/>
            <w:vMerge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  <w:tcBorders>
              <w:bottom w:val="nil"/>
            </w:tcBorders>
          </w:tcPr>
          <w:p w:rsidR="007607D9" w:rsidRP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07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«Международный проект "Нейрончик" (программа дополнительного образования по Робототехнике) как путь к совершенствованию технических навыков будущих школьников»</w:t>
            </w:r>
          </w:p>
          <w:p w:rsidR="007607D9" w:rsidRP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07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Рычнева Елена Викторовна, воспитатель, Лоргина Оксана Михайловна, </w:t>
            </w:r>
            <w:r w:rsidRPr="007607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учитель-логопед, педагог-психолог, МБДОУ «Детский сад общеразвивающего вида № 339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г.о. Самара, Самарская область</w:t>
            </w:r>
          </w:p>
        </w:tc>
      </w:tr>
      <w:tr w:rsidR="007607D9">
        <w:trPr>
          <w:trHeight w:val="181"/>
        </w:trPr>
        <w:tc>
          <w:tcPr>
            <w:tcW w:w="1129" w:type="dxa"/>
            <w:vMerge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  <w:tcBorders>
              <w:top w:val="nil"/>
            </w:tcBorders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P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07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10.00 – 11.50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Мастер-класс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«Индивидуализация образовательного процесса»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ЯГПУ им. К. Д. Ушинского, 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5D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адрес: г. Ярославль, ул. Республиканская, д.108 / 1, аудитория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7D9" w:rsidRPr="006E4854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4854">
              <w:rPr>
                <w:rFonts w:ascii="Times New Roman" w:hAnsi="Times New Roman" w:cs="Times New Roman"/>
                <w:i/>
                <w:sz w:val="24"/>
                <w:szCs w:val="24"/>
              </w:rPr>
              <w:t>(в офлайн и онлайн-режиме)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</w:t>
            </w:r>
            <w:r w:rsidRPr="006E48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        Ссылка для подключения:</w:t>
            </w:r>
          </w:p>
          <w:p w:rsidR="007607D9" w:rsidRPr="006E4854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E48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</w:t>
            </w:r>
            <w:hyperlink r:id="rId14" w:tgtFrame="_blank" w:history="1">
              <w:r w:rsidRPr="006E4854">
                <w:rPr>
                  <w:rStyle w:val="a8"/>
                  <w:rFonts w:ascii="Times New Roman" w:hAnsi="Times New Roman" w:cs="Times New Roman"/>
                  <w:color w:val="000000" w:themeColor="text1"/>
                  <w:sz w:val="24"/>
                  <w:szCs w:val="28"/>
                </w:rPr>
                <w:t>https://sferum.ru/?call_link=jndzkADPJbdnlDK3hvoBDK7WgNmuE974bSwuE7_TznQ</w:t>
              </w:r>
            </w:hyperlink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Модератор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: Широкова Елена Викторовна,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заместитель директора по ВР, МОУ Великосельская средняя школа Гаврилов-Ямского муниципального района, Ярославская область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Ведущие мастер-класса: </w:t>
            </w:r>
          </w:p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Ершова Маргарита Львовна,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учитель математики,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 Новикова Елена Васильевна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учитель МХК, педагог-психолог, тьютор, МОУ Великосельская средняя школа Гаврилов-Ямского муниципального района, Ярославская область МОУ Великосельская средняя школа Гаврилов-Ямского муниципального района, Ярославская область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План:</w:t>
            </w:r>
          </w:p>
          <w:p w:rsidR="007607D9" w:rsidRDefault="007607D9" w:rsidP="007607D9">
            <w:pPr>
              <w:pStyle w:val="ae"/>
              <w:numPr>
                <w:ilvl w:val="0"/>
                <w:numId w:val="2"/>
              </w:numPr>
              <w:spacing w:after="0" w:line="240" w:lineRule="auto"/>
              <w:ind w:left="357" w:hanging="32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основными понятиями, определение основных этапов индивидуализации. </w:t>
            </w:r>
          </w:p>
          <w:p w:rsidR="007607D9" w:rsidRDefault="007607D9" w:rsidP="007607D9">
            <w:pPr>
              <w:pStyle w:val="ae"/>
              <w:numPr>
                <w:ilvl w:val="0"/>
                <w:numId w:val="2"/>
              </w:numPr>
              <w:spacing w:after="0" w:line="240" w:lineRule="auto"/>
              <w:ind w:left="357" w:hanging="32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Знакомство с методами и средствами, условиями индивидуализации, общей технологией индивидуализации.</w:t>
            </w:r>
          </w:p>
          <w:p w:rsidR="007607D9" w:rsidRDefault="007607D9" w:rsidP="007607D9">
            <w:pPr>
              <w:pStyle w:val="ae"/>
              <w:numPr>
                <w:ilvl w:val="0"/>
                <w:numId w:val="2"/>
              </w:numPr>
              <w:spacing w:after="0" w:line="240" w:lineRule="auto"/>
              <w:ind w:left="357" w:hanging="32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Просмотр видеофрагмента урока, работа в группах с конспектом занятия и его анализ.</w:t>
            </w:r>
          </w:p>
          <w:p w:rsidR="007607D9" w:rsidRDefault="007607D9" w:rsidP="007607D9">
            <w:pPr>
              <w:pStyle w:val="ae"/>
              <w:numPr>
                <w:ilvl w:val="0"/>
                <w:numId w:val="2"/>
              </w:numPr>
              <w:spacing w:after="0" w:line="240" w:lineRule="auto"/>
              <w:ind w:left="357" w:hanging="32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индивидуальной образовательной деятельности (ИОД) учащихся при изучении темы предмета, составление индивидуального плана.</w:t>
            </w:r>
          </w:p>
          <w:p w:rsidR="007607D9" w:rsidRDefault="007607D9" w:rsidP="007607D9">
            <w:pPr>
              <w:pStyle w:val="ae"/>
              <w:numPr>
                <w:ilvl w:val="0"/>
                <w:numId w:val="2"/>
              </w:numPr>
              <w:spacing w:after="0" w:line="240" w:lineRule="auto"/>
              <w:ind w:left="357" w:hanging="32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Проектирование и разработка ИОД учащихся при составлении индивидуального плана  - знакомство с опытом работы.</w:t>
            </w:r>
          </w:p>
          <w:p w:rsidR="007607D9" w:rsidRDefault="007607D9" w:rsidP="007607D9">
            <w:pPr>
              <w:pStyle w:val="ae"/>
              <w:numPr>
                <w:ilvl w:val="0"/>
                <w:numId w:val="2"/>
              </w:numPr>
              <w:spacing w:after="0" w:line="240" w:lineRule="auto"/>
              <w:ind w:left="357" w:hanging="32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Подведение итогов (рефлексия). 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P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07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10.00 – 11.50</w:t>
            </w:r>
          </w:p>
          <w:p w:rsidR="007607D9" w:rsidRPr="00BA6671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Мастер-класс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«Педагогическое сопровождение детей с ограниченными возможностями здоровья»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ЯГПУ им. К. Д. Ушинского, 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F55D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адрес:</w:t>
            </w:r>
            <w:r w:rsidRPr="00FF55DF">
              <w:rPr>
                <w:i/>
                <w:color w:val="000000" w:themeColor="text1"/>
              </w:rPr>
              <w:t xml:space="preserve"> </w:t>
            </w:r>
            <w:r w:rsidRPr="00FF55D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г. Ярославль, ул. Республиканская, д.108 / 1, аудитория 314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(в офлайн и онлайн-режиме)</w:t>
            </w:r>
          </w:p>
          <w:p w:rsidR="007607D9" w:rsidRPr="006E4854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48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Ссылка для подключения: </w:t>
            </w:r>
          </w:p>
          <w:p w:rsidR="007607D9" w:rsidRPr="006E4854" w:rsidRDefault="000C7634" w:rsidP="00760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gtFrame="_blank" w:history="1">
              <w:r w:rsidR="007607D9" w:rsidRPr="006E4854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https://sferum.ru/?call_link=c-rAF2UQ-7TkxuUtZjqLi8pM98gwOi8OcNRo_yc4s20</w:t>
              </w:r>
            </w:hyperlink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Жаворонкова Лилия Викторовна,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директор ГОУ ЯО «Ярославская школа-интернат № 7»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; Паутова Любовь Борисовна,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МОУ Емишевской ООШ, Тутаевского МР  Ярославской области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10.00-10.10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 речевой среды в школе как средство развития языковой и коммуникативной грамотности  у обучающихся с ОВЗ.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Охапкина Марина Юрьевна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РРЦ «Работа с детьми с нарушениями слуха и после кохлеарной имплантации»,  заместитель директора ГОУ ЯО «Ярославская школа-интернат № 7».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10.10-10.20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способности к адаптации и функционированию в изменяющихся условиях через формирование учебного поведения  у обучающихся с ОВЗ.  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Малунина Юлия Валентиновна,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 ГОУ ЯО «Ярославская школа-интернат № 7».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10.20-10.30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«Марафон школьных наук» - как средство формирования функциональной грамотности у обучающихся  с ОВЗ в  процессе внеурочной и внеклассной деятельности по предметам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Плошкина Ирина Вячеславовна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учитель русского языка ГОУ ЯО «Ярославская школа-интернат № 7».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10.30-10.40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Приемы работы по формированию навыка смыслового чтения у младших школьников. 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Лебедева Ксения Васильевна,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классов,  МОУ Емишевская ОШ.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10.40-10.50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функциональной грамотности у обучающихся с ОВЗ через коррекционно-развивающее занятие. 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Симакова Нина Юрьевна,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учитель-логопед, МОУ Емишевская ОШ.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10.50-11.00</w:t>
            </w:r>
          </w:p>
        </w:tc>
        <w:tc>
          <w:tcPr>
            <w:tcW w:w="14714" w:type="dxa"/>
            <w:tcBorders>
              <w:top w:val="nil"/>
            </w:tcBorders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Читательская грамотность - основа развития функциональной грамотности школьников. 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Пакулева Ольга Викторовна,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литературы,  МОУ Емишевская ОШ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11.00-11.10</w:t>
            </w:r>
          </w:p>
        </w:tc>
        <w:tc>
          <w:tcPr>
            <w:tcW w:w="14714" w:type="dxa"/>
            <w:tcBorders>
              <w:top w:val="nil"/>
            </w:tcBorders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Активные методы обучения по формированию функциональной грамотности детей с ОВЗ. 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Сабаканова Марина Анатольевна,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 химии и биологии,  МОУ Емишевская 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11.10-11.25</w:t>
            </w:r>
          </w:p>
        </w:tc>
        <w:tc>
          <w:tcPr>
            <w:tcW w:w="14714" w:type="dxa"/>
            <w:tcBorders>
              <w:top w:val="nil"/>
            </w:tcBorders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 формирования финансовой грамотности детей с ОВЗ во внеурочной деятельности.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Крупилова Екатерина Ивановна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Коваль Наталия Николаевна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тьютор,  МОУ Емишевская ОШ.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11.25-11.40</w:t>
            </w:r>
          </w:p>
        </w:tc>
        <w:tc>
          <w:tcPr>
            <w:tcW w:w="14714" w:type="dxa"/>
            <w:tcBorders>
              <w:top w:val="nil"/>
            </w:tcBorders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Пособие по коррекции навыка чтения у обучающихся 2-4 классов с задержкой психического развития.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Бондарева Любовь Николаевна,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учитель-логопед, МОУ Константиновская СШ.</w:t>
            </w:r>
          </w:p>
        </w:tc>
      </w:tr>
      <w:tr w:rsidR="007607D9">
        <w:trPr>
          <w:trHeight w:val="181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11.40-11.50</w:t>
            </w:r>
          </w:p>
        </w:tc>
        <w:tc>
          <w:tcPr>
            <w:tcW w:w="14714" w:type="dxa"/>
            <w:tcBorders>
              <w:top w:val="nil"/>
            </w:tcBorders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Использование методов и приемов ТРИЗ для формирования функциональной грамотности у детей с ОВЗ на уроках в начальной школе. 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Часкина Ирина Николаевна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МОУ Лучинская СШ Ярославский муниципальный район.</w:t>
            </w:r>
          </w:p>
        </w:tc>
      </w:tr>
      <w:tr w:rsidR="007607D9">
        <w:tc>
          <w:tcPr>
            <w:tcW w:w="1129" w:type="dxa"/>
          </w:tcPr>
          <w:p w:rsidR="007607D9" w:rsidRP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11.10 – 12.25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ind w:right="2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607D9" w:rsidRDefault="007607D9" w:rsidP="007607D9">
            <w:pPr>
              <w:spacing w:after="0" w:line="240" w:lineRule="auto"/>
              <w:ind w:right="2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Семинар</w:t>
            </w:r>
          </w:p>
          <w:p w:rsidR="007607D9" w:rsidRDefault="007607D9" w:rsidP="007607D9">
            <w:pPr>
              <w:spacing w:after="0" w:line="240" w:lineRule="auto"/>
              <w:ind w:right="2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«Формирование функциональной грамотности </w:t>
            </w:r>
          </w:p>
          <w:p w:rsidR="007607D9" w:rsidRDefault="007607D9" w:rsidP="007607D9">
            <w:pPr>
              <w:spacing w:after="0" w:line="240" w:lineRule="auto"/>
              <w:ind w:right="26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уроке и во внеурочной деятельности в условиях сельской школы»</w:t>
            </w:r>
          </w:p>
          <w:p w:rsidR="007607D9" w:rsidRPr="00FF55DF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(в онлайн-режиме)</w:t>
            </w:r>
          </w:p>
          <w:p w:rsidR="007607D9" w:rsidRDefault="007607D9" w:rsidP="007607D9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607D9" w:rsidRDefault="007607D9" w:rsidP="007607D9">
            <w:pPr>
              <w:spacing w:after="0" w:line="240" w:lineRule="auto"/>
              <w:ind w:right="260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Модератор: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eastAsia="ru-RU"/>
              </w:rPr>
              <w:t>Кузьмина Елена Романовна,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кандидат педагогических наук, руководитель Центра дошкольного и начального общего образования АНО ДПО «Национальный институт качества образования»</w:t>
            </w:r>
          </w:p>
        </w:tc>
      </w:tr>
      <w:tr w:rsidR="007607D9" w:rsidTr="007607D9">
        <w:trPr>
          <w:trHeight w:val="1135"/>
        </w:trPr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11.10-11.25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tabs>
                <w:tab w:val="left" w:pos="5670"/>
              </w:tabs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Формирование читательской грамотности как условие повышения качества образования</w:t>
            </w:r>
          </w:p>
          <w:p w:rsidR="007607D9" w:rsidRDefault="007607D9" w:rsidP="007607D9">
            <w:pPr>
              <w:tabs>
                <w:tab w:val="left" w:pos="5670"/>
              </w:tabs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Цыбулько Ирина Петровна,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кандидат педагогических наук, руководитель национальной программы «Русский язык», руководитель   центра гуманитарных дисциплин АНО ДПО «Национальный институт качества образования»,  г. Москва</w:t>
            </w:r>
          </w:p>
        </w:tc>
      </w:tr>
      <w:tr w:rsidR="007607D9"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11.25</w:t>
            </w:r>
            <w:r w:rsidR="007607D9">
              <w:rPr>
                <w:rFonts w:ascii="Times New Roman" w:hAnsi="Times New Roman" w:cs="Times New Roman"/>
                <w:sz w:val="24"/>
                <w:szCs w:val="24"/>
              </w:rPr>
              <w:t xml:space="preserve"> 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.35</w:t>
            </w:r>
          </w:p>
        </w:tc>
        <w:tc>
          <w:tcPr>
            <w:tcW w:w="14714" w:type="dxa"/>
          </w:tcPr>
          <w:p w:rsidR="007607D9" w:rsidRDefault="007607D9" w:rsidP="007607D9">
            <w:pPr>
              <w:tabs>
                <w:tab w:val="left" w:pos="5670"/>
              </w:tabs>
              <w:spacing w:after="160" w:line="259" w:lineRule="auto"/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Формирование математической грамотности в начальной школе</w:t>
            </w:r>
          </w:p>
          <w:p w:rsidR="007607D9" w:rsidRDefault="007607D9" w:rsidP="007607D9">
            <w:pPr>
              <w:tabs>
                <w:tab w:val="left" w:pos="5670"/>
              </w:tabs>
              <w:ind w:right="543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Савельева Ирина Викторовна, </w:t>
            </w: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ведущий методист издательства «Национальное образование»</w:t>
            </w:r>
          </w:p>
        </w:tc>
      </w:tr>
      <w:tr w:rsidR="007607D9"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11.35 -11.45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21"/>
              <w:spacing w:before="0" w:beforeAutospacing="0" w:after="0" w:afterAutospacing="0" w:line="240" w:lineRule="auto"/>
              <w:rPr>
                <w:rFonts w:ascii="Times New Roman" w:eastAsia="SimSun" w:hAnsi="Times New Roman"/>
                <w:b/>
                <w:bCs/>
              </w:rPr>
            </w:pPr>
            <w:r>
              <w:rPr>
                <w:rFonts w:ascii="Times New Roman" w:eastAsia="SimSun" w:hAnsi="Times New Roman"/>
                <w:b/>
                <w:bCs/>
              </w:rPr>
              <w:t>Формирование финансовой грамотности на уроках и во внеурочной деятельности</w:t>
            </w:r>
          </w:p>
          <w:p w:rsidR="007607D9" w:rsidRDefault="007607D9" w:rsidP="007607D9">
            <w:pPr>
              <w:pStyle w:val="21"/>
              <w:spacing w:before="0" w:beforeAutospacing="0" w:after="0" w:afterAutospacing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imSun" w:hAnsi="Times New Roman"/>
                <w:b/>
                <w:bCs/>
                <w:i/>
                <w:iCs/>
              </w:rPr>
              <w:t>Науменко Екатерина Николаевна</w:t>
            </w:r>
            <w:r>
              <w:rPr>
                <w:rFonts w:ascii="Times New Roman" w:eastAsia="SimSun" w:hAnsi="Times New Roman"/>
              </w:rPr>
              <w:t>, учитель истории и обществознания МБОУ Песчанокопская средняя общеобразовательная школа №1 имени Г.В. Алисова, село Песчанокопское, Песчанокопский район, Ростовская область</w:t>
            </w:r>
          </w:p>
        </w:tc>
      </w:tr>
      <w:tr w:rsidR="007607D9"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11.45-11.55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21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Междисциплинарность как теоретическая основа формирования функциональной грамотности обучающихся сельских школ</w:t>
            </w:r>
          </w:p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Блинникова Татьяна Геннадьевна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учитель биологии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«Кисловская СОШ» Томского района, аспирант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ФГБОУ ВО «Томский государственный университет», г. Томск. </w:t>
            </w:r>
          </w:p>
        </w:tc>
      </w:tr>
      <w:tr w:rsidR="007607D9"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11.55-12.05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12"/>
              <w:spacing w:before="0" w:beforeAutospacing="0" w:after="0" w:afterAutospacing="0"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Формирование математической грамотности младших школьников при реализации курса «Математика. Быстрый счёт»</w:t>
            </w:r>
          </w:p>
          <w:p w:rsidR="007607D9" w:rsidRDefault="007607D9" w:rsidP="007607D9">
            <w:pPr>
              <w:pStyle w:val="5"/>
              <w:rPr>
                <w:b/>
                <w:color w:val="000000"/>
              </w:rPr>
            </w:pPr>
            <w:r>
              <w:rPr>
                <w:rFonts w:eastAsia="Calibri"/>
                <w:b/>
                <w:bCs/>
                <w:i/>
                <w:iCs/>
              </w:rPr>
              <w:t>Тихомирова Татьяна Викторовна</w:t>
            </w:r>
            <w:r>
              <w:rPr>
                <w:rFonts w:eastAsia="Calibri"/>
              </w:rPr>
              <w:t xml:space="preserve">, учитель </w:t>
            </w:r>
            <w:r>
              <w:rPr>
                <w:rFonts w:eastAsia="Calibri"/>
                <w:shd w:val="clear" w:color="auto" w:fill="FFFFFF"/>
              </w:rPr>
              <w:t>МОУ "Китовская средняя школа", с.Китово, б</w:t>
            </w:r>
            <w:r>
              <w:rPr>
                <w:rFonts w:eastAsia="Calibri"/>
              </w:rPr>
              <w:t xml:space="preserve">акалавриат, ФГБОУ ВПО Шуйский филиал ИВГУ, </w:t>
            </w:r>
            <w:r>
              <w:rPr>
                <w:rFonts w:eastAsia="Calibri"/>
                <w:shd w:val="clear" w:color="auto" w:fill="FFFFFF"/>
              </w:rPr>
              <w:t>Ивановская область</w:t>
            </w:r>
          </w:p>
        </w:tc>
      </w:tr>
      <w:tr w:rsidR="007607D9"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12.05-12.15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Формирование математической грамотности в начальной школе </w:t>
            </w:r>
          </w:p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Нагаева Александра Григорьевна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учитель начальных классов Муниципальное бюджетное общеобразовательное учреждение Воршинская средняя общеобразовательная школа с. Ворша, Владимирская область</w:t>
            </w:r>
          </w:p>
        </w:tc>
      </w:tr>
      <w:tr w:rsidR="007607D9"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12.15-12.25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Формирование математической функциональной грамотности младших школьников</w:t>
            </w:r>
          </w:p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Пичугина Яна Андреевна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учитель начальных классов,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МБОУ «Гимназия № 10» г. Мурманска, Мурманская область</w:t>
            </w:r>
          </w:p>
        </w:tc>
      </w:tr>
      <w:tr w:rsidR="007607D9">
        <w:trPr>
          <w:trHeight w:val="1942"/>
        </w:trPr>
        <w:tc>
          <w:tcPr>
            <w:tcW w:w="1129" w:type="dxa"/>
          </w:tcPr>
          <w:p w:rsidR="007607D9" w:rsidRPr="004B39E4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B39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12.25</w:t>
            </w:r>
            <w:r w:rsidR="009043A6" w:rsidRPr="004B39E4">
              <w:rPr>
                <w:rFonts w:ascii="Times New Roman" w:hAnsi="Times New Roman" w:cs="Times New Roman"/>
                <w:b/>
                <w:sz w:val="24"/>
                <w:szCs w:val="24"/>
              </w:rPr>
              <w:t>-13.1</w:t>
            </w:r>
            <w:r w:rsidR="007607D9" w:rsidRPr="004B39E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714" w:type="dxa"/>
          </w:tcPr>
          <w:p w:rsidR="007607D9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right="26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607D9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right="26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Семинар</w:t>
            </w:r>
          </w:p>
          <w:p w:rsidR="007607D9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«Духовно-нравственное и гражданско-патриотическое воспитание сельских школьников»</w:t>
            </w:r>
          </w:p>
          <w:p w:rsidR="007607D9" w:rsidRPr="006E4854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E485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(в онлайн-режиме)</w:t>
            </w:r>
          </w:p>
          <w:p w:rsidR="007607D9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607D9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textAlignment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Модератор: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eastAsia="ru-RU"/>
              </w:rPr>
              <w:t>Кузьмина Елена Романовна,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кандидат педагогических наук, руководитель Центра дошкольного и начального общего образования АНО ДПО «Национальный институт качества образования»</w:t>
            </w:r>
          </w:p>
        </w:tc>
      </w:tr>
      <w:tr w:rsidR="007607D9"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12.25-12.35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Normal11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Преемственность в работе классных руководителей по патриотическому воспитанию</w:t>
            </w:r>
          </w:p>
          <w:p w:rsidR="007607D9" w:rsidRDefault="007607D9" w:rsidP="007607D9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Реуцкая Елена Борисовна</w:t>
            </w:r>
            <w:r>
              <w:rPr>
                <w:rFonts w:ascii="Times New Roman" w:hAnsi="Times New Roman"/>
                <w:sz w:val="24"/>
                <w:szCs w:val="24"/>
              </w:rPr>
              <w:t>, учитель начальных классов,Почетный работник РФ Муниципальное общеобразовательное учреждение средняя общеобразовательная школа п. Верхнемарково УКМО, Иркутская область</w:t>
            </w:r>
          </w:p>
        </w:tc>
      </w:tr>
      <w:tr w:rsidR="007607D9"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12.35-12.45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Normal11"/>
              <w:spacing w:before="0" w:beforeAutospacing="0" w:after="0" w:afterAutospacing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Военно-патриотическое воспитание как приоритетное направление по профориентации</w:t>
            </w:r>
          </w:p>
          <w:p w:rsidR="007607D9" w:rsidRDefault="007607D9" w:rsidP="007607D9">
            <w:pPr>
              <w:pStyle w:val="Normal11"/>
              <w:spacing w:before="0" w:beforeAutospacing="0" w:after="0" w:afterAutospacing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Покалина Ольга Евгеньевна</w:t>
            </w:r>
            <w:r>
              <w:rPr>
                <w:rFonts w:ascii="Times New Roman" w:hAnsi="Times New Roman"/>
              </w:rPr>
              <w:t>, заместитель директора по УВР ОУ «Школа имени Евгения Родионова», д. Судино, Ростовский район, Ярославская область</w:t>
            </w:r>
          </w:p>
        </w:tc>
      </w:tr>
      <w:tr w:rsidR="007607D9">
        <w:tc>
          <w:tcPr>
            <w:tcW w:w="1129" w:type="dxa"/>
          </w:tcPr>
          <w:p w:rsidR="007607D9" w:rsidRDefault="00462551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12.45-12.55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TableParagraph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Детское общественное объединение «Гражданско-патриотический десант «Zдесь и Vместе»-центр гражданско-патриотического воспитания школьников</w:t>
            </w:r>
          </w:p>
          <w:p w:rsidR="007607D9" w:rsidRDefault="007607D9" w:rsidP="007607D9">
            <w:pPr>
              <w:pStyle w:val="13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i/>
                <w:iCs/>
              </w:rPr>
              <w:t>Голубева Марина Павловна</w:t>
            </w:r>
            <w:r>
              <w:t>, директор МОУ Барановская средняя общеобразовательная школа Буйского муниципального района Костромской области, д. Бараново, Костромская область</w:t>
            </w:r>
          </w:p>
        </w:tc>
      </w:tr>
      <w:tr w:rsidR="007607D9">
        <w:tc>
          <w:tcPr>
            <w:tcW w:w="1129" w:type="dxa"/>
          </w:tcPr>
          <w:p w:rsidR="007607D9" w:rsidRDefault="009043A6" w:rsidP="007607D9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12.55-13.05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TableParagrap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Опыт формирования гражданской идентичности обучающихся</w:t>
            </w:r>
          </w:p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Шевченко Константин Андреевич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заместитель директора по УВР </w:t>
            </w:r>
            <w:r>
              <w:rPr>
                <w:rFonts w:ascii="Times New Roman" w:hAnsi="Times New Roman"/>
                <w:sz w:val="24"/>
                <w:szCs w:val="24"/>
              </w:rPr>
              <w:t>МБОУ «Средняя общеобразовательная школа №41» города Калуги, аспирант, Калужский государственный университет им. К.Э. Циолковского г. Калуга, Калужская область</w:t>
            </w:r>
          </w:p>
        </w:tc>
      </w:tr>
      <w:tr w:rsidR="00462551">
        <w:tc>
          <w:tcPr>
            <w:tcW w:w="1129" w:type="dxa"/>
          </w:tcPr>
          <w:p w:rsidR="00462551" w:rsidRDefault="00462551" w:rsidP="007607D9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462551" w:rsidRDefault="00462551" w:rsidP="007607D9">
            <w:pPr>
              <w:pStyle w:val="TableParagrap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Свободный микрофон</w:t>
            </w:r>
          </w:p>
        </w:tc>
      </w:tr>
      <w:tr w:rsidR="00462551">
        <w:tc>
          <w:tcPr>
            <w:tcW w:w="1129" w:type="dxa"/>
          </w:tcPr>
          <w:p w:rsidR="00462551" w:rsidRDefault="00462551" w:rsidP="007607D9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462551" w:rsidRDefault="00462551" w:rsidP="00462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Формирование духовно-нравственной культуры младших школьников через преподавание модуля «Основы религиозных культур народов России</w:t>
            </w:r>
          </w:p>
          <w:p w:rsidR="00462551" w:rsidRDefault="00462551" w:rsidP="00462551">
            <w:pPr>
              <w:pStyle w:val="TableParagrap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</w:rPr>
              <w:t>Серая Татьяна Николаевна</w:t>
            </w:r>
            <w:r>
              <w:rPr>
                <w:color w:val="000000"/>
              </w:rPr>
              <w:t xml:space="preserve">, учитель начальных классов, </w:t>
            </w:r>
            <w:r>
              <w:t>Почетный работник воспитания и обучения РФ МОУ средняя общеобразовательная школа п. Верхнемарково Усть – Кутского муниципального образования, Иркутская область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 воспитание как основа формирования личности обучающегося</w:t>
            </w:r>
          </w:p>
          <w:p w:rsidR="007607D9" w:rsidRDefault="007607D9" w:rsidP="007607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Мамедова Елена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заместитель директора по воспитательной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МКОУ «Чертовищенская основная общеобразовательная школа им.</w:t>
            </w:r>
            <w:r w:rsidR="004625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А.Д. Гусева», д.Чертовищи, Ивановская область</w:t>
            </w:r>
          </w:p>
        </w:tc>
      </w:tr>
      <w:tr w:rsidR="007607D9">
        <w:trPr>
          <w:trHeight w:val="470"/>
        </w:trPr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13.10-13.30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Кофе-брейк </w:t>
            </w:r>
          </w:p>
          <w:p w:rsidR="007607D9" w:rsidRDefault="007607D9" w:rsidP="007607D9">
            <w:pPr>
              <w:tabs>
                <w:tab w:val="left" w:pos="993"/>
              </w:tabs>
              <w:spacing w:after="0" w:line="240" w:lineRule="auto"/>
              <w:ind w:right="260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13.30-15.00</w:t>
            </w:r>
          </w:p>
        </w:tc>
        <w:tc>
          <w:tcPr>
            <w:tcW w:w="14714" w:type="dxa"/>
          </w:tcPr>
          <w:p w:rsidR="007607D9" w:rsidRDefault="007607D9" w:rsidP="007607D9">
            <w:pPr>
              <w:tabs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</w:rPr>
            </w:pPr>
          </w:p>
          <w:p w:rsidR="007607D9" w:rsidRDefault="007607D9" w:rsidP="007607D9">
            <w:pPr>
              <w:tabs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</w:rPr>
              <w:t xml:space="preserve">Методологический семинар </w:t>
            </w:r>
          </w:p>
          <w:p w:rsidR="007607D9" w:rsidRDefault="007607D9" w:rsidP="007607D9">
            <w:pPr>
              <w:tabs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Подготовка учителя для сельской школы» </w:t>
            </w:r>
          </w:p>
          <w:p w:rsidR="00F02EC0" w:rsidRDefault="00F02EC0" w:rsidP="007607D9">
            <w:pPr>
              <w:tabs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на базе </w:t>
            </w:r>
            <w:r w:rsidR="007607D9"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ФГБОУ ВО «Петрозаводский </w:t>
            </w:r>
            <w:r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  <w:t>государственный университет»,</w:t>
            </w:r>
          </w:p>
          <w:p w:rsidR="007607D9" w:rsidRDefault="007607D9" w:rsidP="007607D9">
            <w:pPr>
              <w:tabs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  <w:t>г. Петрозаводск, Республика Карелия</w:t>
            </w:r>
          </w:p>
          <w:p w:rsidR="007607D9" w:rsidRDefault="007607D9" w:rsidP="007607D9">
            <w:pPr>
              <w:tabs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(в офлайн и онлайн-режиме).</w:t>
            </w:r>
          </w:p>
          <w:p w:rsidR="007607D9" w:rsidRDefault="007607D9" w:rsidP="00F02EC0">
            <w:pPr>
              <w:tabs>
                <w:tab w:val="left" w:pos="993"/>
              </w:tabs>
              <w:spacing w:after="0" w:line="240" w:lineRule="auto"/>
              <w:ind w:right="260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7607D9" w:rsidRDefault="007607D9" w:rsidP="007607D9">
            <w:pPr>
              <w:tabs>
                <w:tab w:val="left" w:pos="993"/>
              </w:tabs>
              <w:spacing w:after="0" w:line="240" w:lineRule="auto"/>
              <w:ind w:left="426" w:right="260"/>
              <w:textAlignment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Модераторы:</w:t>
            </w:r>
            <w:r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Ефлова Зинаида Борисовна</w:t>
            </w:r>
            <w:r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доктор педагогических наук, исполнительный директор Ассоциации сельских школ Республики Карелия, старший методист МАУ ДПО Петрозаводского городского округа «Центр развития образования», г. Петрозаводск, Республика Карелия</w:t>
            </w:r>
          </w:p>
          <w:p w:rsidR="007607D9" w:rsidRDefault="007607D9" w:rsidP="007607D9">
            <w:pPr>
              <w:tabs>
                <w:tab w:val="left" w:pos="993"/>
              </w:tabs>
              <w:spacing w:after="0" w:line="240" w:lineRule="auto"/>
              <w:ind w:left="426" w:right="260"/>
              <w:textAlignment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Смирнова Светлана Иосифовна,</w:t>
            </w:r>
            <w:r>
              <w:rPr>
                <w:rFonts w:ascii="Times New Roman" w:eastAsia="SimSu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кандидат педагогических наук, доцент, заведующий кафедрой теории и методики начального образования, ФГБОУ ВО «Петрозаводский государственный университет» (ПетрГУ)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607D9" w:rsidRDefault="007607D9" w:rsidP="007607D9">
            <w:pPr>
              <w:tabs>
                <w:tab w:val="left" w:pos="993"/>
              </w:tabs>
              <w:spacing w:after="0" w:line="240" w:lineRule="auto"/>
              <w:ind w:right="260"/>
              <w:jc w:val="both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13.30-13.45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4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Актуальные методологические подходы к профессиональной подготовке и дополнительному профессиональному образованию педагогов современной сельской образовательной организации</w:t>
            </w:r>
          </w:p>
          <w:p w:rsidR="007607D9" w:rsidRDefault="007607D9" w:rsidP="007607D9">
            <w:pPr>
              <w:spacing w:after="0" w:line="256" w:lineRule="auto"/>
              <w:rPr>
                <w:rFonts w:ascii="Times New Roman" w:eastAsia="SimSun" w:hAnsi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Ефлова Зинаида Борисовна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д.п.н., исполнительный 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Ассоциации сельских школ Республики Карелия,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ст. методист МАУ ДО Петрозаводского городского округа «Центр развития образования»,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Петрозаводск, Республика Карелия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13.45-13.55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7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Межинститутские семинары «День районов Карелии» как обогащение опыта профессиональной подготовки студентов ПетрГУ</w:t>
            </w:r>
          </w:p>
          <w:p w:rsidR="007607D9" w:rsidRDefault="007607D9" w:rsidP="007607D9">
            <w:pPr>
              <w:spacing w:after="0" w:line="274" w:lineRule="auto"/>
              <w:rPr>
                <w:rFonts w:ascii="Times New Roman" w:eastAsia="SimSun" w:hAnsi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Казько Елена Сергеевна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/>
                <w:bCs/>
              </w:rPr>
              <w:t xml:space="preserve">к.п.н., доцент, доцент кафедры </w:t>
            </w:r>
            <w:r>
              <w:t xml:space="preserve"> </w:t>
            </w:r>
            <w:r>
              <w:rPr>
                <w:rFonts w:ascii="Times New Roman" w:eastAsia="Calibri" w:hAnsi="Times New Roman"/>
                <w:bCs/>
              </w:rPr>
              <w:t>теории и методики начального образования ПетрГУ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13.55-14.05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74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Системно-деятельностный подход в подготовке будущего педагога для работы в центре «Точка роста»</w:t>
            </w:r>
          </w:p>
          <w:p w:rsidR="007607D9" w:rsidRDefault="007607D9" w:rsidP="007607D9">
            <w:pPr>
              <w:spacing w:after="0" w:line="27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Голубник Александр Андреевич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директор Педагогического иннопарка, руководитель лаборатории сельской школы, преподаватель кафедры технологии, изобразительного искусства и дизайна ПетрГУ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14.05-14.15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74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Трудности сельского детского сада и способы их решения.</w:t>
            </w:r>
          </w:p>
          <w:p w:rsidR="007607D9" w:rsidRDefault="007607D9" w:rsidP="007607D9">
            <w:pPr>
              <w:spacing w:after="0" w:line="274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Сергина Елена Анатольевна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к.п.н., доцент, зав. кафедрой педагогики и психологии детства ПетрГУ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14.15-14.25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74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Успешные практики подготовки сельских педагогов (из опыта Петрозаводского педагогического колледжа)</w:t>
            </w:r>
          </w:p>
          <w:p w:rsidR="007607D9" w:rsidRDefault="007607D9" w:rsidP="007607D9">
            <w:pPr>
              <w:spacing w:after="0" w:line="274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Краснолуцкая Оксана Александровна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преподаватель, заведующий отделением 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ГАПОУ РК «Петрозаводский педагогический колледж».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14.25 -14.35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74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Оценка профессиональных компетенций учителей начальных классов: исследование и результаты</w:t>
            </w:r>
          </w:p>
          <w:p w:rsidR="007607D9" w:rsidRDefault="007607D9" w:rsidP="007607D9">
            <w:pPr>
              <w:spacing w:after="0" w:line="274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Макарова Елена Дмитриевна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к.п.н., старший методист ГАУ ДПО РК «Карельский институт» развития образования.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14.35- 14.50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подготовки магистрантов педагогического вуза к профессиональной деятельности в сельской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школе</w:t>
            </w:r>
          </w:p>
          <w:p w:rsidR="007607D9" w:rsidRDefault="007607D9" w:rsidP="007607D9">
            <w:pPr>
              <w:spacing w:after="0" w:line="274" w:lineRule="auto"/>
              <w:rPr>
                <w:rFonts w:ascii="Times New Roman" w:eastAsia="SimSu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 w:eastAsia="ar-SA"/>
              </w:rPr>
              <w:t>Долганова Надежда Филипповна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kk-KZ" w:eastAsia="ar-SA"/>
              </w:rPr>
              <w:t>старший преподаватель кафедры информатики физико-математического факультета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 w:eastAsia="ar-SA"/>
              </w:rPr>
              <w:t>Федеральное государственное бюджетное образовательное учреждение высшего образования "Томский государственный педагогический университет" (ТГПУ)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15.00 -15.30</w:t>
            </w:r>
          </w:p>
        </w:tc>
        <w:tc>
          <w:tcPr>
            <w:tcW w:w="14714" w:type="dxa"/>
          </w:tcPr>
          <w:p w:rsidR="007607D9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607D9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Дискуссионная площадка</w:t>
            </w:r>
          </w:p>
          <w:p w:rsidR="007607D9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«Управление сельской школой: проблемы и эффективные практики»</w:t>
            </w:r>
          </w:p>
          <w:p w:rsidR="007607D9" w:rsidRPr="006E4854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6E485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(в онлайн-режиме)</w:t>
            </w:r>
          </w:p>
          <w:p w:rsidR="007607D9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607D9" w:rsidRDefault="007607D9" w:rsidP="007607D9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Модератор: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i/>
                <w:sz w:val="24"/>
                <w:szCs w:val="24"/>
                <w:lang w:eastAsia="ru-RU"/>
              </w:rPr>
              <w:t>Кузьмина Елена Романовна,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кандидат педагогических наук, руководитель Центра дошкольного и начального общего образования АНО ДПО «Национальный институт качества образования».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15.00-15.10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Normal5"/>
              <w:spacing w:before="0" w:beforeAutospacing="0" w:after="0" w:afterAutospacing="0" w:line="240" w:lineRule="auto"/>
              <w:rPr>
                <w:rFonts w:ascii="Times New Roman" w:eastAsia="SimSun" w:hAnsi="Times New Roman"/>
                <w:b/>
                <w:bCs/>
              </w:rPr>
            </w:pPr>
            <w:r>
              <w:rPr>
                <w:rFonts w:ascii="Times New Roman" w:eastAsia="SimSun" w:hAnsi="Times New Roman"/>
                <w:b/>
                <w:bCs/>
              </w:rPr>
              <w:t>Выбор оптимального маршрута развития образовательной организации в условиях единого образовательного пространства РФ</w:t>
            </w:r>
          </w:p>
          <w:p w:rsidR="007607D9" w:rsidRDefault="007607D9" w:rsidP="007607D9">
            <w:pPr>
              <w:pStyle w:val="Normal5"/>
              <w:spacing w:before="0" w:beforeAutospacing="0" w:after="0" w:afterAutospacing="0" w:line="240" w:lineRule="auto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i/>
                <w:iCs/>
              </w:rPr>
              <w:t>Пожидаева Татьяна Федоровна</w:t>
            </w:r>
            <w:r>
              <w:rPr>
                <w:rFonts w:ascii="Times New Roman" w:eastAsia="SimSun" w:hAnsi="Times New Roman"/>
              </w:rPr>
              <w:t>, заведующий кафедрой дошкольного и начального образования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eastAsia="SimSun" w:hAnsi="Times New Roman"/>
              </w:rPr>
              <w:t>кандидат педагогических наук ГАУ ДПО Ростовской области «Институт развития образования» Ростовской области</w:t>
            </w:r>
          </w:p>
          <w:p w:rsidR="007607D9" w:rsidRDefault="007607D9" w:rsidP="007607D9">
            <w:pPr>
              <w:pStyle w:val="Normal5"/>
              <w:spacing w:beforeAutospacing="0" w:afterAutospacing="0" w:line="240" w:lineRule="auto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  <w:b/>
                <w:bCs/>
                <w:i/>
                <w:iCs/>
              </w:rPr>
              <w:lastRenderedPageBreak/>
              <w:t>Сиденко Светлана Александровна, з</w:t>
            </w:r>
            <w:r>
              <w:rPr>
                <w:rFonts w:ascii="Times New Roman" w:eastAsia="SimSun" w:hAnsi="Times New Roman"/>
              </w:rPr>
              <w:t>аместитель директора школы по учебно-воспитательной работе МБОУ Займо-Обрывская средняя общеобразовательная школа Азовского района, Ростовской области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15.10-15.20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Сельская школа- социокультурный центр села</w:t>
            </w:r>
          </w:p>
          <w:p w:rsidR="007607D9" w:rsidRDefault="007607D9" w:rsidP="007607D9">
            <w:pPr>
              <w:pStyle w:val="Normal5"/>
              <w:spacing w:before="0" w:beforeAutospacing="0" w:after="0" w:afterAutospacing="0" w:line="240" w:lineRule="auto"/>
              <w:rPr>
                <w:rFonts w:ascii="Times New Roman" w:eastAsia="SimSu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Куценко Татьяна Николаевна</w:t>
            </w:r>
            <w:r>
              <w:rPr>
                <w:rFonts w:ascii="Times New Roman" w:eastAsia="Calibri" w:hAnsi="Times New Roman"/>
                <w:color w:val="000000"/>
              </w:rPr>
              <w:t>, д</w:t>
            </w:r>
            <w:r>
              <w:rPr>
                <w:rFonts w:ascii="Times New Roman" w:eastAsia="Calibri" w:hAnsi="Times New Roman"/>
              </w:rPr>
              <w:t xml:space="preserve">иректор, МБОУ «Основная общеобразовательная школа № 9», </w:t>
            </w:r>
            <w:r>
              <w:rPr>
                <w:rFonts w:ascii="Times New Roman" w:eastAsia="Calibri" w:hAnsi="Times New Roman"/>
                <w:color w:val="000000"/>
                <w:shd w:val="clear" w:color="auto" w:fill="FFFFFF"/>
              </w:rPr>
              <w:t>станица Нефтяная, Апшеронский район, Краснодарский край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pStyle w:val="Heading21"/>
              <w:spacing w:before="0" w:beforeAutospacing="0" w:after="0" w:afterAutospacing="0" w:line="255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Свободный микрофон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15.30-16.20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607D9" w:rsidRDefault="007607D9" w:rsidP="007607D9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Семинар</w:t>
            </w:r>
          </w:p>
          <w:p w:rsidR="007607D9" w:rsidRDefault="007607D9" w:rsidP="007607D9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«Успешные практики функционирования центров образования «Точка роста»</w:t>
            </w:r>
          </w:p>
          <w:p w:rsidR="007607D9" w:rsidRPr="006E4854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E485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(в онлайн-режиме)</w:t>
            </w:r>
          </w:p>
          <w:p w:rsidR="007607D9" w:rsidRDefault="007607D9" w:rsidP="007607D9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7607D9" w:rsidRDefault="007607D9" w:rsidP="007607D9">
            <w:pPr>
              <w:spacing w:after="0" w:line="240" w:lineRule="auto"/>
              <w:ind w:right="-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Модератор: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Кузьмина Елена Романовна,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кандидат педагогических наук, руководитель Центра дошкольного и начального общего образования АНО ДПО «Национальный институт качества образования»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15.30-15.40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Normal1"/>
              <w:autoSpaceDE w:val="0"/>
              <w:autoSpaceDN w:val="0"/>
              <w:adjustRightInd w:val="0"/>
              <w:spacing w:before="0" w:beforeAutospacing="0" w:after="0" w:afterAutospacing="0" w:line="257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</w:rPr>
              <w:t>Формирование гибких компетенций у обучающихся сельских школ через освоение образовательных программ, реализуемых на базе центра «Точка роста»</w:t>
            </w:r>
          </w:p>
          <w:p w:rsidR="007607D9" w:rsidRDefault="007607D9" w:rsidP="007607D9">
            <w:pPr>
              <w:pStyle w:val="Normal1"/>
              <w:spacing w:before="0" w:beforeAutospacing="0" w:after="0" w:afterAutospacing="0" w:line="257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З</w:t>
            </w:r>
            <w:r>
              <w:rPr>
                <w:rFonts w:ascii="Times New Roman" w:eastAsia="Calibri" w:hAnsi="Times New Roman"/>
                <w:b/>
                <w:bCs/>
                <w:i/>
                <w:iCs/>
              </w:rPr>
              <w:t>айцева Ольга Дмитриевна</w:t>
            </w:r>
            <w:r>
              <w:rPr>
                <w:rFonts w:ascii="Times New Roman" w:eastAsia="Calibri" w:hAnsi="Times New Roman"/>
              </w:rPr>
              <w:t>,старший методист, Областное государственное автономное образовательное учреждение дополнительного профессионального образования «Белгородский институт развития образования» (ОГАОУ ДПО «БелИРО», Валуйский межмуниципальный методический центр), г. Белгород, Белгородская область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15.40-15.50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Normal11"/>
              <w:spacing w:before="0" w:beforeAutospacing="0" w:after="0" w:afterAutospacing="0" w:line="240" w:lineRule="auto"/>
              <w:rPr>
                <w:rFonts w:ascii="Times New Roman" w:eastAsia="Calibri" w:hAnsi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</w:rPr>
              <w:t>Центр образования "Точка роста" - территория развития дополнительного образования, урочной и внеурочной деятельности цифровой и технической направленности"</w:t>
            </w:r>
          </w:p>
          <w:p w:rsidR="007607D9" w:rsidRDefault="007607D9" w:rsidP="007607D9">
            <w:pPr>
              <w:pStyle w:val="Normal11"/>
              <w:spacing w:before="0" w:beforeAutospacing="0" w:after="0" w:afterAutospacing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Гриценко Елена Вячеславовна</w:t>
            </w:r>
            <w:r>
              <w:rPr>
                <w:rFonts w:ascii="Times New Roman" w:eastAsia="Calibri" w:hAnsi="Times New Roman"/>
                <w:color w:val="000000"/>
              </w:rPr>
              <w:t xml:space="preserve">, заместитель директора по воспитательной работе, </w:t>
            </w:r>
            <w:r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  <w:t>Плеханова Татьяна Владимировна</w:t>
            </w:r>
            <w:r>
              <w:rPr>
                <w:rFonts w:ascii="Times New Roman" w:eastAsia="Calibri" w:hAnsi="Times New Roman"/>
                <w:color w:val="000000"/>
              </w:rPr>
              <w:t xml:space="preserve">, заместитель директора по учебной работе </w:t>
            </w:r>
            <w:r>
              <w:rPr>
                <w:rFonts w:ascii="Times New Roman" w:hAnsi="Times New Roman"/>
                <w:bCs/>
                <w:iCs/>
              </w:rPr>
              <w:t>МКОУ </w:t>
            </w:r>
            <w:r>
              <w:rPr>
                <w:rFonts w:ascii="Times New Roman" w:hAnsi="Times New Roman"/>
              </w:rPr>
              <w:t>Юровская</w:t>
            </w:r>
            <w:r>
              <w:rPr>
                <w:rFonts w:ascii="Times New Roman" w:hAnsi="Times New Roman"/>
                <w:bCs/>
                <w:iCs/>
              </w:rPr>
              <w:t xml:space="preserve"> средняя общеобразовательная школа  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  <w:iCs/>
              </w:rPr>
              <w:t>Макарьевского муниципального района, </w:t>
            </w:r>
            <w:r>
              <w:rPr>
                <w:rFonts w:ascii="Times New Roman" w:hAnsi="Times New Roman"/>
              </w:rPr>
              <w:t>Костромская</w:t>
            </w:r>
            <w:r>
              <w:rPr>
                <w:rFonts w:ascii="Times New Roman" w:hAnsi="Times New Roman"/>
                <w:bCs/>
                <w:iCs/>
              </w:rPr>
              <w:t xml:space="preserve"> область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15.50-16.00</w:t>
            </w:r>
          </w:p>
        </w:tc>
        <w:tc>
          <w:tcPr>
            <w:tcW w:w="14714" w:type="dxa"/>
          </w:tcPr>
          <w:p w:rsidR="007607D9" w:rsidRDefault="007607D9" w:rsidP="0076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Точка роста: опыт, проблемы, перспективы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Мусейлян Артур Владимирович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директор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МАОУ – средняя общеобразовательная школа № 25 ИМ. И.Т. Тушева,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г. Краснодар,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Краснодарский край 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16.00-16.10</w:t>
            </w:r>
          </w:p>
        </w:tc>
        <w:tc>
          <w:tcPr>
            <w:tcW w:w="14714" w:type="dxa"/>
          </w:tcPr>
          <w:p w:rsidR="007607D9" w:rsidRDefault="007607D9" w:rsidP="007607D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Использование ресурсов Центра образования «Точка роста» для формирования исследовательской компетенции учащихся сельской школы</w:t>
            </w:r>
          </w:p>
          <w:p w:rsidR="007607D9" w:rsidRDefault="007607D9" w:rsidP="007607D9">
            <w:pPr>
              <w:pStyle w:val="Normal5"/>
              <w:spacing w:before="0" w:beforeAutospacing="0" w:after="0" w:afterAutospacing="0"/>
              <w:rPr>
                <w:rFonts w:ascii="Times New Roman" w:eastAsia="Calibri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SimSun" w:hAnsi="Times New Roman"/>
                <w:b/>
                <w:bCs/>
                <w:i/>
                <w:iCs/>
              </w:rPr>
              <w:t>Калачева Анна Сергеевна</w:t>
            </w:r>
            <w:r>
              <w:rPr>
                <w:rFonts w:ascii="Times New Roman" w:eastAsia="SimSu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учитель физики и математики, МОУ Арефинская средняя общеобразовательная школа, село Арефино, Ярославская область 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16.10-16.20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57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«Точка роста» как пространство возможностей</w:t>
            </w:r>
          </w:p>
          <w:p w:rsidR="007607D9" w:rsidRDefault="007607D9" w:rsidP="007607D9">
            <w:pPr>
              <w:spacing w:after="0" w:line="257" w:lineRule="auto"/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Сахарова Анастасия Алексеевна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, заместитель директора по УВР, </w:t>
            </w:r>
            <w:r>
              <w:rPr>
                <w:rStyle w:val="15"/>
                <w:rFonts w:ascii="Times New Roman" w:eastAsia="Calibri" w:hAnsi="Times New Roman" w:cs="Times New Roman"/>
                <w:color w:val="000000"/>
                <w:sz w:val="24"/>
                <w:szCs w:val="24"/>
                <w:u w:val="none"/>
              </w:rPr>
              <w:t xml:space="preserve">МКОУ «Чертовищенская основная общеобразовательная школа им. А.Д.Гусева»,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Чертовищи, Ивановская область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57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Свободный микрофон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" w:eastAsia="ru" w:bidi="a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" w:eastAsia="ru" w:bidi="ar"/>
              </w:rPr>
              <w:t>Цифровизация в профориентационной работе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" w:eastAsia="ru" w:bidi="ar"/>
              </w:rPr>
              <w:lastRenderedPageBreak/>
              <w:t>Сидорович Светлана Николаевна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bidi="ar"/>
              </w:rPr>
              <w:t>учитель ИЗО и информатики, педагог психолог муниципальное общеобразовательное учреждение «Великосельская средняя школа Гаврилов-Ямского муниципального района»</w:t>
            </w:r>
            <w:r>
              <w:rPr>
                <w:rFonts w:ascii="Calibri" w:eastAsia="Calibri" w:hAnsi="Calibri" w:cs="Times New Roman"/>
                <w:sz w:val="24"/>
                <w:szCs w:val="24"/>
                <w:lang w:val="ru" w:bidi="ar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bidi="ar"/>
              </w:rPr>
              <w:t>с. Великое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ar"/>
              </w:rPr>
              <w:t>, Ярославская область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16.20 -17.10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Круглый стол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«Условия профессионального самоопределения и успешной социализации сельских школьников»</w:t>
            </w:r>
          </w:p>
          <w:p w:rsidR="007607D9" w:rsidRPr="006E4854" w:rsidRDefault="007607D9" w:rsidP="007607D9">
            <w:pPr>
              <w:tabs>
                <w:tab w:val="left" w:pos="284"/>
                <w:tab w:val="left" w:pos="993"/>
              </w:tabs>
              <w:spacing w:after="0" w:line="240" w:lineRule="auto"/>
              <w:ind w:left="426" w:right="260"/>
              <w:jc w:val="center"/>
              <w:textAlignment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E485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(в онлайн-режиме)</w:t>
            </w:r>
          </w:p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Модератор: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Кузьмина Елена Романовна,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 педагогических наук, руководитель Центра дошкольного и начального общего образования АНО ДПО «Национальный институт качества образования»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16.20-16.30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" w:eastAsia="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" w:eastAsia="ru" w:bidi="ar"/>
              </w:rPr>
              <w:t>Агрокласс  Ворша:  система предпрофильного образования детей</w:t>
            </w:r>
          </w:p>
          <w:p w:rsidR="007607D9" w:rsidRDefault="007607D9" w:rsidP="007607D9">
            <w:pPr>
              <w:pStyle w:val="a9"/>
              <w:spacing w:before="0" w:beforeAutospacing="0" w:after="0" w:afterAutospacing="0"/>
              <w:jc w:val="both"/>
              <w:rPr>
                <w:b/>
                <w:lang w:val="ru" w:eastAsia="ru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lang w:val="ru" w:eastAsia="ru" w:bidi="ar"/>
              </w:rPr>
              <w:t>Погодина Маргарита Арнольдовна</w:t>
            </w:r>
            <w:r>
              <w:rPr>
                <w:rFonts w:eastAsia="Calibri"/>
                <w:color w:val="000000"/>
                <w:lang w:eastAsia="ru" w:bidi="ar"/>
              </w:rPr>
              <w:t xml:space="preserve">, </w:t>
            </w:r>
            <w:r>
              <w:rPr>
                <w:rFonts w:eastAsia="Calibri"/>
                <w:color w:val="000000"/>
                <w:lang w:val="ru" w:eastAsia="ru" w:bidi="ar"/>
              </w:rPr>
              <w:t xml:space="preserve">директор </w:t>
            </w:r>
            <w:r>
              <w:rPr>
                <w:rFonts w:eastAsia="Calibri"/>
                <w:color w:val="000000"/>
                <w:lang w:eastAsia="zh-CN" w:bidi="ar"/>
              </w:rPr>
              <w:t>МБОУ</w:t>
            </w:r>
            <w:r>
              <w:rPr>
                <w:rFonts w:eastAsia="Calibri"/>
                <w:color w:val="000000"/>
                <w:lang w:val="ru" w:eastAsia="zh-CN" w:bidi="ar"/>
              </w:rPr>
              <w:t xml:space="preserve"> Воршинская средняя общеобразовательная школа с.Ворша</w:t>
            </w:r>
            <w:r>
              <w:rPr>
                <w:rFonts w:eastAsia="Calibri"/>
                <w:color w:val="000000"/>
                <w:lang w:eastAsia="zh-CN" w:bidi="ar"/>
              </w:rPr>
              <w:t xml:space="preserve">, </w:t>
            </w:r>
            <w:r>
              <w:rPr>
                <w:rFonts w:eastAsia="Calibri"/>
                <w:color w:val="000000"/>
                <w:lang w:val="ru" w:eastAsia="zh-CN" w:bidi="ar"/>
              </w:rPr>
              <w:t>Владимирск</w:t>
            </w:r>
            <w:r>
              <w:rPr>
                <w:rFonts w:eastAsia="Calibri"/>
                <w:color w:val="000000"/>
                <w:lang w:eastAsia="zh-CN" w:bidi="ar"/>
              </w:rPr>
              <w:t>ая</w:t>
            </w:r>
            <w:r>
              <w:rPr>
                <w:rFonts w:eastAsia="Calibri"/>
                <w:color w:val="000000"/>
                <w:lang w:val="ru" w:eastAsia="zh-CN" w:bidi="ar"/>
              </w:rPr>
              <w:t xml:space="preserve"> облас</w:t>
            </w:r>
            <w:r>
              <w:rPr>
                <w:rFonts w:eastAsia="Calibri"/>
                <w:color w:val="000000"/>
                <w:lang w:eastAsia="zh-CN" w:bidi="ar"/>
              </w:rPr>
              <w:t>ть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14714" w:type="dxa"/>
          </w:tcPr>
          <w:p w:rsidR="007607D9" w:rsidRDefault="007607D9" w:rsidP="007607D9">
            <w:pPr>
              <w:autoSpaceDE w:val="0"/>
              <w:autoSpaceDN w:val="0"/>
              <w:adjustRightInd w:val="0"/>
              <w:spacing w:after="0" w:line="255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" w:eastAsia="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" w:eastAsia="ru" w:bidi="ar"/>
              </w:rPr>
              <w:t>Мосты сотрудничества как средство самоопределения сельских школьников (из опыта работы МБОУ СОШ № 18 пос.Паркового)</w:t>
            </w:r>
          </w:p>
          <w:p w:rsidR="007607D9" w:rsidRDefault="007607D9" w:rsidP="007607D9">
            <w:pPr>
              <w:autoSpaceDE w:val="0"/>
              <w:autoSpaceDN w:val="0"/>
              <w:adjustRightInd w:val="0"/>
              <w:spacing w:after="0" w:line="255" w:lineRule="auto"/>
              <w:rPr>
                <w:rFonts w:ascii="Times New Roman" w:hAnsi="Times New Roman" w:cs="Times New Roman"/>
                <w:b/>
                <w:sz w:val="28"/>
                <w:szCs w:val="28"/>
                <w:lang w:val="ru" w:eastAsia="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" w:eastAsia="ru" w:bidi="ar"/>
              </w:rPr>
              <w:t>Мирошниченко Ольга Владимировна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" w:bidi="ar"/>
              </w:rPr>
              <w:t>, 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eastAsia="ru" w:bidi="ar"/>
              </w:rPr>
              <w:t xml:space="preserve">иректор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" w:bidi="ar"/>
              </w:rPr>
              <w:t>МБОУ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eastAsia="ru" w:bidi="ar"/>
              </w:rPr>
              <w:t xml:space="preserve"> средняя общеобразовательная школа № 18 поселка Паркового муниципального образования Тихорецкий район имени Героя Советского Союза Павла Федотовича Головко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"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eastAsia="zh-CN" w:bidi="ar"/>
              </w:rPr>
              <w:t>п.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eastAsia="zh-CN" w:bidi="ar"/>
              </w:rPr>
              <w:t>Парковый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eastAsia="zh-CN" w:bidi="ar"/>
              </w:rPr>
              <w:t xml:space="preserve">Краснодарский край  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" w:bidi="a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" w:bidi="ar"/>
              </w:rPr>
              <w:t>Педагогические условия раннего личностного и профессионального самоопределения сельских школьников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" w:eastAsia="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zh-CN" w:bidi="ar"/>
              </w:rPr>
              <w:t>Дьячкова Оксана Юрьевна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>, 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оветник директора по воспитанию и взаимодействию с детскими общественными объединениями, социальный педагог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>, МОУ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«Ракитянская средняя общеобразовательная школа №3 имени Н.Н.Федутенко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bidi="ar"/>
              </w:rPr>
              <w:t xml:space="preserve"> п.Ракитное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bidi="ar"/>
              </w:rPr>
              <w:t>Белгородская область</w:t>
            </w:r>
          </w:p>
        </w:tc>
      </w:tr>
      <w:tr w:rsidR="007607D9">
        <w:tc>
          <w:tcPr>
            <w:tcW w:w="1129" w:type="dxa"/>
          </w:tcPr>
          <w:p w:rsidR="007607D9" w:rsidRDefault="004B39E4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16.50-17.00</w:t>
            </w:r>
          </w:p>
        </w:tc>
        <w:tc>
          <w:tcPr>
            <w:tcW w:w="14714" w:type="dxa"/>
          </w:tcPr>
          <w:p w:rsidR="008C3BE0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"/>
              </w:rPr>
            </w:pPr>
            <w:r>
              <w:rPr>
                <w:rStyle w:val="aa"/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ru" w:eastAsia="zh-CN" w:bidi="ar"/>
              </w:rPr>
              <w:t>Роль школьного агробизнесхозяйства</w:t>
            </w:r>
            <w:r>
              <w:rPr>
                <w:rStyle w:val="aa"/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ru" w:eastAsia="zh-CN" w:bidi="ar"/>
              </w:rPr>
              <w:t xml:space="preserve"> в успешной социализации сельских школьников</w:t>
            </w:r>
          </w:p>
          <w:p w:rsidR="007607D9" w:rsidRPr="008C3BE0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" w:bidi="ar"/>
              </w:rPr>
              <w:t>Сиденко Елена Васильевна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ar"/>
              </w:rPr>
              <w:t>, 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zh-CN" w:bidi="ar"/>
              </w:rPr>
              <w:t>иректор, Почётный работник общего образования РФ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bidi="ar"/>
              </w:rPr>
              <w:t>МБОУ «Средняя общеобразовательная школа №15», село Казинка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bidi="ar"/>
              </w:rPr>
              <w:t>Ставропольский край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" w:eastAsia="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Дискуссионная площадка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14" w:type="dxa"/>
          </w:tcPr>
          <w:p w:rsidR="007607D9" w:rsidRDefault="007607D9" w:rsidP="0076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" w:eastAsia="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" w:eastAsia="ru" w:bidi="ar"/>
              </w:rPr>
              <w:t>Активные формы работы с классом как инструмент социализации личности</w:t>
            </w:r>
          </w:p>
          <w:p w:rsidR="007607D9" w:rsidRDefault="007607D9" w:rsidP="00760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" w:eastAsia="ru" w:bidi="ar"/>
              </w:rPr>
              <w:t>Горинова Ольга Александровна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" w:bidi="ar"/>
              </w:rPr>
              <w:t>, п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eastAsia="ru" w:bidi="ar"/>
              </w:rPr>
              <w:t>едагог-психолог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" w:bidi="ar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МБОУ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eastAsia="zh-CN" w:bidi="ar"/>
              </w:rPr>
              <w:t>«Средняя общеобразовательная школа №1 имени Котловых»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bidi="ar"/>
              </w:rPr>
              <w:t>г.Чернушка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ar"/>
              </w:rPr>
              <w:t>,</w:t>
            </w:r>
          </w:p>
          <w:p w:rsidR="007607D9" w:rsidRDefault="007607D9" w:rsidP="007607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" w:eastAsia="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" w:bidi="ar"/>
              </w:rPr>
              <w:t>Пермский край</w:t>
            </w:r>
          </w:p>
        </w:tc>
      </w:tr>
      <w:tr w:rsidR="007607D9">
        <w:tc>
          <w:tcPr>
            <w:tcW w:w="1129" w:type="dxa"/>
          </w:tcPr>
          <w:p w:rsidR="007607D9" w:rsidRDefault="007607D9" w:rsidP="00760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17.10-17.30</w:t>
            </w:r>
          </w:p>
        </w:tc>
        <w:tc>
          <w:tcPr>
            <w:tcW w:w="14714" w:type="dxa"/>
          </w:tcPr>
          <w:p w:rsidR="007607D9" w:rsidRDefault="007607D9" w:rsidP="007607D9">
            <w:pPr>
              <w:pStyle w:val="ac"/>
              <w:rPr>
                <w:b/>
                <w:sz w:val="28"/>
                <w:szCs w:val="28"/>
              </w:rPr>
            </w:pPr>
          </w:p>
          <w:p w:rsidR="007607D9" w:rsidRDefault="007607D9" w:rsidP="007607D9">
            <w:pPr>
              <w:pStyle w:val="ac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ПОДВЕДЕНИЕ ИТОГОВ РАБОТЫ ФОРУМА</w:t>
            </w:r>
          </w:p>
          <w:p w:rsidR="007607D9" w:rsidRDefault="007607D9" w:rsidP="007607D9">
            <w:pPr>
              <w:pStyle w:val="ac"/>
              <w:rPr>
                <w:b/>
                <w:i/>
                <w:color w:val="000000"/>
                <w:sz w:val="28"/>
                <w:szCs w:val="28"/>
                <w:lang w:val="ru" w:eastAsia="ru"/>
              </w:rPr>
            </w:pPr>
          </w:p>
        </w:tc>
      </w:tr>
    </w:tbl>
    <w:p w:rsidR="00E9168F" w:rsidRDefault="00E9168F"/>
    <w:p w:rsidR="00E9168F" w:rsidRDefault="00E9168F"/>
    <w:p w:rsidR="00E9168F" w:rsidRDefault="00E9168F"/>
    <w:p w:rsidR="00E9168F" w:rsidRDefault="00E9168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9168F" w:rsidRDefault="00E9168F"/>
    <w:p w:rsidR="00E9168F" w:rsidRDefault="00E9168F">
      <w:bookmarkStart w:id="0" w:name="_GoBack"/>
      <w:bookmarkEnd w:id="0"/>
    </w:p>
    <w:sectPr w:rsidR="00E9168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634" w:rsidRDefault="000C7634">
      <w:pPr>
        <w:spacing w:line="240" w:lineRule="auto"/>
      </w:pPr>
      <w:r>
        <w:separator/>
      </w:r>
    </w:p>
  </w:endnote>
  <w:endnote w:type="continuationSeparator" w:id="0">
    <w:p w:rsidR="000C7634" w:rsidRDefault="000C76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Segoe Print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altName w:val="Segoe Print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634" w:rsidRDefault="000C7634">
      <w:pPr>
        <w:spacing w:after="0"/>
      </w:pPr>
      <w:r>
        <w:separator/>
      </w:r>
    </w:p>
  </w:footnote>
  <w:footnote w:type="continuationSeparator" w:id="0">
    <w:p w:rsidR="000C7634" w:rsidRDefault="000C76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A62D4"/>
    <w:multiLevelType w:val="multilevel"/>
    <w:tmpl w:val="2A6A62D4"/>
    <w:lvl w:ilvl="0">
      <w:start w:val="1"/>
      <w:numFmt w:val="decimal"/>
      <w:lvlText w:val="%1."/>
      <w:lvlJc w:val="left"/>
      <w:pPr>
        <w:ind w:left="17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32" w:hanging="360"/>
      </w:pPr>
    </w:lvl>
    <w:lvl w:ilvl="2">
      <w:start w:val="1"/>
      <w:numFmt w:val="lowerRoman"/>
      <w:lvlText w:val="%3."/>
      <w:lvlJc w:val="right"/>
      <w:pPr>
        <w:ind w:left="3152" w:hanging="180"/>
      </w:pPr>
    </w:lvl>
    <w:lvl w:ilvl="3">
      <w:start w:val="1"/>
      <w:numFmt w:val="decimal"/>
      <w:lvlText w:val="%4."/>
      <w:lvlJc w:val="left"/>
      <w:pPr>
        <w:ind w:left="3872" w:hanging="360"/>
      </w:pPr>
    </w:lvl>
    <w:lvl w:ilvl="4">
      <w:start w:val="1"/>
      <w:numFmt w:val="lowerLetter"/>
      <w:lvlText w:val="%5."/>
      <w:lvlJc w:val="left"/>
      <w:pPr>
        <w:ind w:left="4592" w:hanging="360"/>
      </w:pPr>
    </w:lvl>
    <w:lvl w:ilvl="5">
      <w:start w:val="1"/>
      <w:numFmt w:val="lowerRoman"/>
      <w:lvlText w:val="%6."/>
      <w:lvlJc w:val="right"/>
      <w:pPr>
        <w:ind w:left="5312" w:hanging="180"/>
      </w:pPr>
    </w:lvl>
    <w:lvl w:ilvl="6">
      <w:start w:val="1"/>
      <w:numFmt w:val="decimal"/>
      <w:lvlText w:val="%7."/>
      <w:lvlJc w:val="left"/>
      <w:pPr>
        <w:ind w:left="6032" w:hanging="360"/>
      </w:pPr>
    </w:lvl>
    <w:lvl w:ilvl="7">
      <w:start w:val="1"/>
      <w:numFmt w:val="lowerLetter"/>
      <w:lvlText w:val="%8."/>
      <w:lvlJc w:val="left"/>
      <w:pPr>
        <w:ind w:left="6752" w:hanging="360"/>
      </w:pPr>
    </w:lvl>
    <w:lvl w:ilvl="8">
      <w:start w:val="1"/>
      <w:numFmt w:val="lowerRoman"/>
      <w:lvlText w:val="%9."/>
      <w:lvlJc w:val="right"/>
      <w:pPr>
        <w:ind w:left="7472" w:hanging="180"/>
      </w:pPr>
    </w:lvl>
  </w:abstractNum>
  <w:abstractNum w:abstractNumId="1" w15:restartNumberingAfterBreak="0">
    <w:nsid w:val="35C74D81"/>
    <w:multiLevelType w:val="multilevel"/>
    <w:tmpl w:val="35C74D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C28"/>
    <w:rsid w:val="0000006A"/>
    <w:rsid w:val="000002A6"/>
    <w:rsid w:val="00000AB7"/>
    <w:rsid w:val="00002D5B"/>
    <w:rsid w:val="000048C1"/>
    <w:rsid w:val="00004AFF"/>
    <w:rsid w:val="0000523E"/>
    <w:rsid w:val="000056F3"/>
    <w:rsid w:val="000071F7"/>
    <w:rsid w:val="000125B0"/>
    <w:rsid w:val="0001421B"/>
    <w:rsid w:val="000218FE"/>
    <w:rsid w:val="0002216A"/>
    <w:rsid w:val="0002236A"/>
    <w:rsid w:val="00023946"/>
    <w:rsid w:val="00025D50"/>
    <w:rsid w:val="00032E22"/>
    <w:rsid w:val="00033493"/>
    <w:rsid w:val="00034200"/>
    <w:rsid w:val="00035E8E"/>
    <w:rsid w:val="0003790C"/>
    <w:rsid w:val="00040247"/>
    <w:rsid w:val="0004116A"/>
    <w:rsid w:val="0004279B"/>
    <w:rsid w:val="000429F2"/>
    <w:rsid w:val="00043118"/>
    <w:rsid w:val="00044D42"/>
    <w:rsid w:val="0004644A"/>
    <w:rsid w:val="000470A5"/>
    <w:rsid w:val="000505C9"/>
    <w:rsid w:val="000513F3"/>
    <w:rsid w:val="0005246D"/>
    <w:rsid w:val="00055A05"/>
    <w:rsid w:val="00055B33"/>
    <w:rsid w:val="00060164"/>
    <w:rsid w:val="000624B2"/>
    <w:rsid w:val="00067807"/>
    <w:rsid w:val="00071064"/>
    <w:rsid w:val="00075428"/>
    <w:rsid w:val="000760F2"/>
    <w:rsid w:val="00077490"/>
    <w:rsid w:val="00080189"/>
    <w:rsid w:val="00081138"/>
    <w:rsid w:val="00083A72"/>
    <w:rsid w:val="00084E64"/>
    <w:rsid w:val="00086040"/>
    <w:rsid w:val="00086329"/>
    <w:rsid w:val="000906CB"/>
    <w:rsid w:val="00095153"/>
    <w:rsid w:val="00096FCE"/>
    <w:rsid w:val="000A01F5"/>
    <w:rsid w:val="000A21A9"/>
    <w:rsid w:val="000A549F"/>
    <w:rsid w:val="000A5A1F"/>
    <w:rsid w:val="000A680E"/>
    <w:rsid w:val="000A76EE"/>
    <w:rsid w:val="000C01AC"/>
    <w:rsid w:val="000C18DD"/>
    <w:rsid w:val="000C2F49"/>
    <w:rsid w:val="000C3412"/>
    <w:rsid w:val="000C651E"/>
    <w:rsid w:val="000C71CC"/>
    <w:rsid w:val="000C7634"/>
    <w:rsid w:val="000D10A0"/>
    <w:rsid w:val="000D25D3"/>
    <w:rsid w:val="000D780D"/>
    <w:rsid w:val="000D78EA"/>
    <w:rsid w:val="000E2974"/>
    <w:rsid w:val="000E29CD"/>
    <w:rsid w:val="000E7DEE"/>
    <w:rsid w:val="000E7E7F"/>
    <w:rsid w:val="000F40CF"/>
    <w:rsid w:val="000F63B1"/>
    <w:rsid w:val="000F79F6"/>
    <w:rsid w:val="0010379C"/>
    <w:rsid w:val="00105ECC"/>
    <w:rsid w:val="00106D48"/>
    <w:rsid w:val="00113BF4"/>
    <w:rsid w:val="00114B93"/>
    <w:rsid w:val="00115130"/>
    <w:rsid w:val="001153EA"/>
    <w:rsid w:val="001155CE"/>
    <w:rsid w:val="001215EC"/>
    <w:rsid w:val="001227AE"/>
    <w:rsid w:val="0012338D"/>
    <w:rsid w:val="0012446C"/>
    <w:rsid w:val="00132FF8"/>
    <w:rsid w:val="001332E6"/>
    <w:rsid w:val="001411C1"/>
    <w:rsid w:val="001415C4"/>
    <w:rsid w:val="00147112"/>
    <w:rsid w:val="0015338A"/>
    <w:rsid w:val="00154B27"/>
    <w:rsid w:val="00156BC9"/>
    <w:rsid w:val="00160BCD"/>
    <w:rsid w:val="00166BAB"/>
    <w:rsid w:val="00170293"/>
    <w:rsid w:val="001707C1"/>
    <w:rsid w:val="00181273"/>
    <w:rsid w:val="001836F1"/>
    <w:rsid w:val="00183A8B"/>
    <w:rsid w:val="00183FD0"/>
    <w:rsid w:val="00185871"/>
    <w:rsid w:val="00192E1B"/>
    <w:rsid w:val="001975E7"/>
    <w:rsid w:val="001A019B"/>
    <w:rsid w:val="001A2723"/>
    <w:rsid w:val="001A32C3"/>
    <w:rsid w:val="001B546D"/>
    <w:rsid w:val="001B5759"/>
    <w:rsid w:val="001B6947"/>
    <w:rsid w:val="001C2EB1"/>
    <w:rsid w:val="001D0A84"/>
    <w:rsid w:val="001D4583"/>
    <w:rsid w:val="001E27BA"/>
    <w:rsid w:val="001E3978"/>
    <w:rsid w:val="001E3B16"/>
    <w:rsid w:val="001E6A6A"/>
    <w:rsid w:val="001E749C"/>
    <w:rsid w:val="001E7DD0"/>
    <w:rsid w:val="001F11D0"/>
    <w:rsid w:val="001F20A8"/>
    <w:rsid w:val="001F4E2F"/>
    <w:rsid w:val="001F5BF7"/>
    <w:rsid w:val="001F7E8D"/>
    <w:rsid w:val="001F7FA9"/>
    <w:rsid w:val="00206585"/>
    <w:rsid w:val="0020674E"/>
    <w:rsid w:val="002073CC"/>
    <w:rsid w:val="002078AD"/>
    <w:rsid w:val="00215F8D"/>
    <w:rsid w:val="002177BC"/>
    <w:rsid w:val="00221FAF"/>
    <w:rsid w:val="00223EC1"/>
    <w:rsid w:val="00225513"/>
    <w:rsid w:val="002278A9"/>
    <w:rsid w:val="00230FDC"/>
    <w:rsid w:val="00231807"/>
    <w:rsid w:val="0023273D"/>
    <w:rsid w:val="0023447A"/>
    <w:rsid w:val="00236AE4"/>
    <w:rsid w:val="00236D5A"/>
    <w:rsid w:val="002426FC"/>
    <w:rsid w:val="00243AE4"/>
    <w:rsid w:val="002456E3"/>
    <w:rsid w:val="00253CC0"/>
    <w:rsid w:val="00256C2B"/>
    <w:rsid w:val="002646B4"/>
    <w:rsid w:val="00264855"/>
    <w:rsid w:val="00267B40"/>
    <w:rsid w:val="002731FF"/>
    <w:rsid w:val="00275B14"/>
    <w:rsid w:val="00280EAC"/>
    <w:rsid w:val="00280F1B"/>
    <w:rsid w:val="00281EE8"/>
    <w:rsid w:val="00282A87"/>
    <w:rsid w:val="0029558D"/>
    <w:rsid w:val="00296B05"/>
    <w:rsid w:val="002970CA"/>
    <w:rsid w:val="002A3176"/>
    <w:rsid w:val="002A5D4D"/>
    <w:rsid w:val="002B171D"/>
    <w:rsid w:val="002B2414"/>
    <w:rsid w:val="002B6975"/>
    <w:rsid w:val="002B6C5E"/>
    <w:rsid w:val="002B6FF0"/>
    <w:rsid w:val="002C1A4C"/>
    <w:rsid w:val="002C3975"/>
    <w:rsid w:val="002C3CD7"/>
    <w:rsid w:val="002C42DE"/>
    <w:rsid w:val="002C4641"/>
    <w:rsid w:val="002C689F"/>
    <w:rsid w:val="002C763E"/>
    <w:rsid w:val="002D0E19"/>
    <w:rsid w:val="002D189A"/>
    <w:rsid w:val="002D3880"/>
    <w:rsid w:val="002E1244"/>
    <w:rsid w:val="002E4479"/>
    <w:rsid w:val="002E666C"/>
    <w:rsid w:val="002F0679"/>
    <w:rsid w:val="002F367F"/>
    <w:rsid w:val="002F57D8"/>
    <w:rsid w:val="002F7281"/>
    <w:rsid w:val="003054A7"/>
    <w:rsid w:val="003069D5"/>
    <w:rsid w:val="00306F11"/>
    <w:rsid w:val="00307D20"/>
    <w:rsid w:val="0031388E"/>
    <w:rsid w:val="0031537F"/>
    <w:rsid w:val="0031725A"/>
    <w:rsid w:val="00321E19"/>
    <w:rsid w:val="00324C36"/>
    <w:rsid w:val="00325CA3"/>
    <w:rsid w:val="00326071"/>
    <w:rsid w:val="003326D3"/>
    <w:rsid w:val="003330FD"/>
    <w:rsid w:val="00333AA9"/>
    <w:rsid w:val="00336FC7"/>
    <w:rsid w:val="00337A42"/>
    <w:rsid w:val="00340145"/>
    <w:rsid w:val="00340625"/>
    <w:rsid w:val="003406EF"/>
    <w:rsid w:val="00341DDA"/>
    <w:rsid w:val="003442AA"/>
    <w:rsid w:val="00345D8F"/>
    <w:rsid w:val="0035053D"/>
    <w:rsid w:val="003530C2"/>
    <w:rsid w:val="00353900"/>
    <w:rsid w:val="00357217"/>
    <w:rsid w:val="003576D6"/>
    <w:rsid w:val="00357C08"/>
    <w:rsid w:val="00357C2C"/>
    <w:rsid w:val="00362848"/>
    <w:rsid w:val="00365C9E"/>
    <w:rsid w:val="003677D6"/>
    <w:rsid w:val="0037419B"/>
    <w:rsid w:val="003749EB"/>
    <w:rsid w:val="00376AB8"/>
    <w:rsid w:val="00380F41"/>
    <w:rsid w:val="00385238"/>
    <w:rsid w:val="00394A85"/>
    <w:rsid w:val="00395C27"/>
    <w:rsid w:val="00396B26"/>
    <w:rsid w:val="00396F08"/>
    <w:rsid w:val="003A068B"/>
    <w:rsid w:val="003B3B67"/>
    <w:rsid w:val="003B6125"/>
    <w:rsid w:val="003B70C7"/>
    <w:rsid w:val="003C18C3"/>
    <w:rsid w:val="003C5B82"/>
    <w:rsid w:val="003C7AE7"/>
    <w:rsid w:val="003D1CAF"/>
    <w:rsid w:val="003D374D"/>
    <w:rsid w:val="003D4047"/>
    <w:rsid w:val="003E20CB"/>
    <w:rsid w:val="003E31D0"/>
    <w:rsid w:val="003E644F"/>
    <w:rsid w:val="003F0068"/>
    <w:rsid w:val="003F0D6C"/>
    <w:rsid w:val="003F4097"/>
    <w:rsid w:val="003F4A9F"/>
    <w:rsid w:val="003F5221"/>
    <w:rsid w:val="003F669E"/>
    <w:rsid w:val="00402947"/>
    <w:rsid w:val="00406D33"/>
    <w:rsid w:val="0041110F"/>
    <w:rsid w:val="004201C4"/>
    <w:rsid w:val="00430FC7"/>
    <w:rsid w:val="00432057"/>
    <w:rsid w:val="00435053"/>
    <w:rsid w:val="004362A6"/>
    <w:rsid w:val="004400B2"/>
    <w:rsid w:val="00440629"/>
    <w:rsid w:val="00440D1D"/>
    <w:rsid w:val="00443A10"/>
    <w:rsid w:val="00444DFC"/>
    <w:rsid w:val="004519CE"/>
    <w:rsid w:val="00452149"/>
    <w:rsid w:val="004521F0"/>
    <w:rsid w:val="004524D5"/>
    <w:rsid w:val="004533E8"/>
    <w:rsid w:val="00462551"/>
    <w:rsid w:val="00464ECE"/>
    <w:rsid w:val="00465A9C"/>
    <w:rsid w:val="004704CD"/>
    <w:rsid w:val="00474279"/>
    <w:rsid w:val="004748F8"/>
    <w:rsid w:val="004755AE"/>
    <w:rsid w:val="00480B83"/>
    <w:rsid w:val="00481AE8"/>
    <w:rsid w:val="0048716A"/>
    <w:rsid w:val="00493506"/>
    <w:rsid w:val="004A02B1"/>
    <w:rsid w:val="004A1BC5"/>
    <w:rsid w:val="004A20E7"/>
    <w:rsid w:val="004A2BC3"/>
    <w:rsid w:val="004A522A"/>
    <w:rsid w:val="004B24DB"/>
    <w:rsid w:val="004B39E4"/>
    <w:rsid w:val="004B47E6"/>
    <w:rsid w:val="004B4BB8"/>
    <w:rsid w:val="004B5C37"/>
    <w:rsid w:val="004C5C83"/>
    <w:rsid w:val="004C714F"/>
    <w:rsid w:val="004D1E17"/>
    <w:rsid w:val="004D27CE"/>
    <w:rsid w:val="004D4BA0"/>
    <w:rsid w:val="004D52B7"/>
    <w:rsid w:val="004D56FB"/>
    <w:rsid w:val="004D5CDD"/>
    <w:rsid w:val="004E2298"/>
    <w:rsid w:val="004F2630"/>
    <w:rsid w:val="004F27E1"/>
    <w:rsid w:val="004F5D3A"/>
    <w:rsid w:val="004F6823"/>
    <w:rsid w:val="0050020F"/>
    <w:rsid w:val="00503D88"/>
    <w:rsid w:val="00505C06"/>
    <w:rsid w:val="005103FA"/>
    <w:rsid w:val="00514653"/>
    <w:rsid w:val="00514BD4"/>
    <w:rsid w:val="00515F8B"/>
    <w:rsid w:val="00520EC6"/>
    <w:rsid w:val="00522EB8"/>
    <w:rsid w:val="00524137"/>
    <w:rsid w:val="0052550D"/>
    <w:rsid w:val="00530544"/>
    <w:rsid w:val="00530AB9"/>
    <w:rsid w:val="00531C35"/>
    <w:rsid w:val="00532296"/>
    <w:rsid w:val="0053544C"/>
    <w:rsid w:val="00541A50"/>
    <w:rsid w:val="00543510"/>
    <w:rsid w:val="00544015"/>
    <w:rsid w:val="00544C80"/>
    <w:rsid w:val="005474E2"/>
    <w:rsid w:val="005513E5"/>
    <w:rsid w:val="00557773"/>
    <w:rsid w:val="005622BA"/>
    <w:rsid w:val="005679CA"/>
    <w:rsid w:val="0057222C"/>
    <w:rsid w:val="005746BF"/>
    <w:rsid w:val="00577A01"/>
    <w:rsid w:val="00582DB9"/>
    <w:rsid w:val="00594253"/>
    <w:rsid w:val="00594E2C"/>
    <w:rsid w:val="00595D0E"/>
    <w:rsid w:val="005A1B29"/>
    <w:rsid w:val="005A2145"/>
    <w:rsid w:val="005A2B0C"/>
    <w:rsid w:val="005A3058"/>
    <w:rsid w:val="005A34C8"/>
    <w:rsid w:val="005A4301"/>
    <w:rsid w:val="005A54F7"/>
    <w:rsid w:val="005B2B5D"/>
    <w:rsid w:val="005C7E9E"/>
    <w:rsid w:val="005D18BC"/>
    <w:rsid w:val="005D51AE"/>
    <w:rsid w:val="005D542A"/>
    <w:rsid w:val="005D5ACA"/>
    <w:rsid w:val="005E22FB"/>
    <w:rsid w:val="005F366E"/>
    <w:rsid w:val="005F605D"/>
    <w:rsid w:val="005F6AB1"/>
    <w:rsid w:val="0060161D"/>
    <w:rsid w:val="006118FE"/>
    <w:rsid w:val="00612DEC"/>
    <w:rsid w:val="00613CE4"/>
    <w:rsid w:val="0061724B"/>
    <w:rsid w:val="0061750F"/>
    <w:rsid w:val="00620337"/>
    <w:rsid w:val="0062113E"/>
    <w:rsid w:val="006232AA"/>
    <w:rsid w:val="00623FC0"/>
    <w:rsid w:val="0062442C"/>
    <w:rsid w:val="0062462E"/>
    <w:rsid w:val="00625E4E"/>
    <w:rsid w:val="00626BBD"/>
    <w:rsid w:val="0063609C"/>
    <w:rsid w:val="006364FC"/>
    <w:rsid w:val="006408F8"/>
    <w:rsid w:val="00642E05"/>
    <w:rsid w:val="00655B37"/>
    <w:rsid w:val="00656737"/>
    <w:rsid w:val="00656FF2"/>
    <w:rsid w:val="006616FF"/>
    <w:rsid w:val="00663599"/>
    <w:rsid w:val="0066414E"/>
    <w:rsid w:val="00665CB1"/>
    <w:rsid w:val="00666D16"/>
    <w:rsid w:val="00670272"/>
    <w:rsid w:val="006727F2"/>
    <w:rsid w:val="006732EA"/>
    <w:rsid w:val="00680BC0"/>
    <w:rsid w:val="006905DA"/>
    <w:rsid w:val="006910C1"/>
    <w:rsid w:val="006A3B2F"/>
    <w:rsid w:val="006A41B8"/>
    <w:rsid w:val="006A6917"/>
    <w:rsid w:val="006A71DB"/>
    <w:rsid w:val="006A72AE"/>
    <w:rsid w:val="006B3DA9"/>
    <w:rsid w:val="006B6AA7"/>
    <w:rsid w:val="006B7C5A"/>
    <w:rsid w:val="006C0682"/>
    <w:rsid w:val="006C1B15"/>
    <w:rsid w:val="006C1DC0"/>
    <w:rsid w:val="006C638B"/>
    <w:rsid w:val="006D3B68"/>
    <w:rsid w:val="006D7198"/>
    <w:rsid w:val="006D7766"/>
    <w:rsid w:val="006D7A24"/>
    <w:rsid w:val="006E1894"/>
    <w:rsid w:val="006E4854"/>
    <w:rsid w:val="006F118C"/>
    <w:rsid w:val="006F1213"/>
    <w:rsid w:val="006F5CAD"/>
    <w:rsid w:val="00700FE5"/>
    <w:rsid w:val="00703AF5"/>
    <w:rsid w:val="00711341"/>
    <w:rsid w:val="0071181B"/>
    <w:rsid w:val="0072099F"/>
    <w:rsid w:val="00721F3B"/>
    <w:rsid w:val="007267EE"/>
    <w:rsid w:val="00733A94"/>
    <w:rsid w:val="00736BCE"/>
    <w:rsid w:val="00736C90"/>
    <w:rsid w:val="00741148"/>
    <w:rsid w:val="007427DB"/>
    <w:rsid w:val="00743DEC"/>
    <w:rsid w:val="00744232"/>
    <w:rsid w:val="00745282"/>
    <w:rsid w:val="007524EE"/>
    <w:rsid w:val="00757782"/>
    <w:rsid w:val="007607D9"/>
    <w:rsid w:val="00766494"/>
    <w:rsid w:val="00767471"/>
    <w:rsid w:val="007728BD"/>
    <w:rsid w:val="00776DB2"/>
    <w:rsid w:val="00777E9A"/>
    <w:rsid w:val="00784E06"/>
    <w:rsid w:val="007853F9"/>
    <w:rsid w:val="00791290"/>
    <w:rsid w:val="00796D30"/>
    <w:rsid w:val="007A1D10"/>
    <w:rsid w:val="007A3ADD"/>
    <w:rsid w:val="007A4E45"/>
    <w:rsid w:val="007A56FD"/>
    <w:rsid w:val="007B14B5"/>
    <w:rsid w:val="007B6E99"/>
    <w:rsid w:val="007B7881"/>
    <w:rsid w:val="007C083C"/>
    <w:rsid w:val="007C0D95"/>
    <w:rsid w:val="007C0FE3"/>
    <w:rsid w:val="007C50D4"/>
    <w:rsid w:val="007D5697"/>
    <w:rsid w:val="007E2617"/>
    <w:rsid w:val="007E53A1"/>
    <w:rsid w:val="007E6679"/>
    <w:rsid w:val="007E7E2A"/>
    <w:rsid w:val="007F21AE"/>
    <w:rsid w:val="007F511C"/>
    <w:rsid w:val="007F7994"/>
    <w:rsid w:val="008027D8"/>
    <w:rsid w:val="00805738"/>
    <w:rsid w:val="008072E7"/>
    <w:rsid w:val="00810432"/>
    <w:rsid w:val="00810BA2"/>
    <w:rsid w:val="00810ED3"/>
    <w:rsid w:val="0081172B"/>
    <w:rsid w:val="008120A9"/>
    <w:rsid w:val="00813FE4"/>
    <w:rsid w:val="00814896"/>
    <w:rsid w:val="00814C0D"/>
    <w:rsid w:val="00823501"/>
    <w:rsid w:val="00824BCE"/>
    <w:rsid w:val="008306C3"/>
    <w:rsid w:val="00835435"/>
    <w:rsid w:val="008370D9"/>
    <w:rsid w:val="008372E3"/>
    <w:rsid w:val="00837CC1"/>
    <w:rsid w:val="00840AEF"/>
    <w:rsid w:val="00843855"/>
    <w:rsid w:val="00845BBF"/>
    <w:rsid w:val="00850505"/>
    <w:rsid w:val="00856378"/>
    <w:rsid w:val="0085722D"/>
    <w:rsid w:val="00861AED"/>
    <w:rsid w:val="00867DE9"/>
    <w:rsid w:val="00870F02"/>
    <w:rsid w:val="008733E4"/>
    <w:rsid w:val="0087365F"/>
    <w:rsid w:val="008736E5"/>
    <w:rsid w:val="008739B4"/>
    <w:rsid w:val="00873F44"/>
    <w:rsid w:val="0087593F"/>
    <w:rsid w:val="00876ACD"/>
    <w:rsid w:val="0087786E"/>
    <w:rsid w:val="00881453"/>
    <w:rsid w:val="0088613D"/>
    <w:rsid w:val="008866CD"/>
    <w:rsid w:val="00891217"/>
    <w:rsid w:val="00897A27"/>
    <w:rsid w:val="008A09CB"/>
    <w:rsid w:val="008A32B7"/>
    <w:rsid w:val="008A5E55"/>
    <w:rsid w:val="008A6038"/>
    <w:rsid w:val="008A629A"/>
    <w:rsid w:val="008A6B3F"/>
    <w:rsid w:val="008B2B89"/>
    <w:rsid w:val="008B2CDD"/>
    <w:rsid w:val="008B3180"/>
    <w:rsid w:val="008B574B"/>
    <w:rsid w:val="008B6C78"/>
    <w:rsid w:val="008C1FCD"/>
    <w:rsid w:val="008C220B"/>
    <w:rsid w:val="008C3765"/>
    <w:rsid w:val="008C3BE0"/>
    <w:rsid w:val="008C4094"/>
    <w:rsid w:val="008C4945"/>
    <w:rsid w:val="008C7906"/>
    <w:rsid w:val="008C7C35"/>
    <w:rsid w:val="008D0816"/>
    <w:rsid w:val="008D084E"/>
    <w:rsid w:val="008D2B54"/>
    <w:rsid w:val="008D2D86"/>
    <w:rsid w:val="008D44BE"/>
    <w:rsid w:val="008D7CA3"/>
    <w:rsid w:val="008E19E2"/>
    <w:rsid w:val="008E5AFB"/>
    <w:rsid w:val="008E6842"/>
    <w:rsid w:val="008E7590"/>
    <w:rsid w:val="008F269F"/>
    <w:rsid w:val="008F28F0"/>
    <w:rsid w:val="008F2E30"/>
    <w:rsid w:val="008F4C6A"/>
    <w:rsid w:val="008F521B"/>
    <w:rsid w:val="00900A61"/>
    <w:rsid w:val="009022F3"/>
    <w:rsid w:val="009025F2"/>
    <w:rsid w:val="009043A6"/>
    <w:rsid w:val="00906A88"/>
    <w:rsid w:val="00907D45"/>
    <w:rsid w:val="00911044"/>
    <w:rsid w:val="009147FB"/>
    <w:rsid w:val="00914950"/>
    <w:rsid w:val="00914FDB"/>
    <w:rsid w:val="009204B6"/>
    <w:rsid w:val="00921B96"/>
    <w:rsid w:val="00922A1A"/>
    <w:rsid w:val="00922C50"/>
    <w:rsid w:val="00922D53"/>
    <w:rsid w:val="00925C5D"/>
    <w:rsid w:val="00931E46"/>
    <w:rsid w:val="0093346B"/>
    <w:rsid w:val="0093402D"/>
    <w:rsid w:val="00935E3D"/>
    <w:rsid w:val="00936BA6"/>
    <w:rsid w:val="00940397"/>
    <w:rsid w:val="009422EE"/>
    <w:rsid w:val="009426E5"/>
    <w:rsid w:val="0094302B"/>
    <w:rsid w:val="0095221F"/>
    <w:rsid w:val="0095389D"/>
    <w:rsid w:val="009546DC"/>
    <w:rsid w:val="00954EDE"/>
    <w:rsid w:val="00955EE8"/>
    <w:rsid w:val="0096216F"/>
    <w:rsid w:val="00971B93"/>
    <w:rsid w:val="00973DE4"/>
    <w:rsid w:val="009771AA"/>
    <w:rsid w:val="00977E54"/>
    <w:rsid w:val="00981907"/>
    <w:rsid w:val="00982F27"/>
    <w:rsid w:val="009834D5"/>
    <w:rsid w:val="00985AB5"/>
    <w:rsid w:val="009878D6"/>
    <w:rsid w:val="00987A44"/>
    <w:rsid w:val="009A6003"/>
    <w:rsid w:val="009B155F"/>
    <w:rsid w:val="009B31DC"/>
    <w:rsid w:val="009B373D"/>
    <w:rsid w:val="009B3B3A"/>
    <w:rsid w:val="009B54DF"/>
    <w:rsid w:val="009B605F"/>
    <w:rsid w:val="009C347B"/>
    <w:rsid w:val="009D41BC"/>
    <w:rsid w:val="009D4D5F"/>
    <w:rsid w:val="009E002B"/>
    <w:rsid w:val="009E0BCF"/>
    <w:rsid w:val="009E2148"/>
    <w:rsid w:val="009E6ACA"/>
    <w:rsid w:val="009E72E3"/>
    <w:rsid w:val="009F1742"/>
    <w:rsid w:val="009F203A"/>
    <w:rsid w:val="009F3FA2"/>
    <w:rsid w:val="009F4A2F"/>
    <w:rsid w:val="009F5005"/>
    <w:rsid w:val="009F537D"/>
    <w:rsid w:val="009F5579"/>
    <w:rsid w:val="00A00F1B"/>
    <w:rsid w:val="00A04131"/>
    <w:rsid w:val="00A13565"/>
    <w:rsid w:val="00A20077"/>
    <w:rsid w:val="00A204D0"/>
    <w:rsid w:val="00A20917"/>
    <w:rsid w:val="00A241EA"/>
    <w:rsid w:val="00A31FF2"/>
    <w:rsid w:val="00A32C91"/>
    <w:rsid w:val="00A4274B"/>
    <w:rsid w:val="00A43370"/>
    <w:rsid w:val="00A5162F"/>
    <w:rsid w:val="00A5424D"/>
    <w:rsid w:val="00A54E18"/>
    <w:rsid w:val="00A6240C"/>
    <w:rsid w:val="00A66FB4"/>
    <w:rsid w:val="00A7081F"/>
    <w:rsid w:val="00A71DC7"/>
    <w:rsid w:val="00A80EA9"/>
    <w:rsid w:val="00A828E1"/>
    <w:rsid w:val="00A870F8"/>
    <w:rsid w:val="00A87AFB"/>
    <w:rsid w:val="00A87BD1"/>
    <w:rsid w:val="00A90C90"/>
    <w:rsid w:val="00A9165B"/>
    <w:rsid w:val="00A92EE9"/>
    <w:rsid w:val="00AA2FBB"/>
    <w:rsid w:val="00AA4EFC"/>
    <w:rsid w:val="00AB2797"/>
    <w:rsid w:val="00AB31E7"/>
    <w:rsid w:val="00AB7AA9"/>
    <w:rsid w:val="00AB7E55"/>
    <w:rsid w:val="00AD0E3D"/>
    <w:rsid w:val="00AD1512"/>
    <w:rsid w:val="00AD1524"/>
    <w:rsid w:val="00AD2B93"/>
    <w:rsid w:val="00AD3741"/>
    <w:rsid w:val="00AD3EC0"/>
    <w:rsid w:val="00AE40F0"/>
    <w:rsid w:val="00AE61C7"/>
    <w:rsid w:val="00AF0B29"/>
    <w:rsid w:val="00AF6F75"/>
    <w:rsid w:val="00AF7AA7"/>
    <w:rsid w:val="00B01F08"/>
    <w:rsid w:val="00B02422"/>
    <w:rsid w:val="00B10B93"/>
    <w:rsid w:val="00B12ABD"/>
    <w:rsid w:val="00B1510B"/>
    <w:rsid w:val="00B15257"/>
    <w:rsid w:val="00B156D1"/>
    <w:rsid w:val="00B15C3F"/>
    <w:rsid w:val="00B161FB"/>
    <w:rsid w:val="00B16D25"/>
    <w:rsid w:val="00B17062"/>
    <w:rsid w:val="00B21447"/>
    <w:rsid w:val="00B23242"/>
    <w:rsid w:val="00B2586B"/>
    <w:rsid w:val="00B27D62"/>
    <w:rsid w:val="00B32F6B"/>
    <w:rsid w:val="00B33F8D"/>
    <w:rsid w:val="00B35D46"/>
    <w:rsid w:val="00B46703"/>
    <w:rsid w:val="00B46957"/>
    <w:rsid w:val="00B5011B"/>
    <w:rsid w:val="00B50FA3"/>
    <w:rsid w:val="00B51949"/>
    <w:rsid w:val="00B604B5"/>
    <w:rsid w:val="00B6381D"/>
    <w:rsid w:val="00B63DEF"/>
    <w:rsid w:val="00B6478E"/>
    <w:rsid w:val="00B65B9F"/>
    <w:rsid w:val="00B67994"/>
    <w:rsid w:val="00B70C77"/>
    <w:rsid w:val="00B75506"/>
    <w:rsid w:val="00B759F6"/>
    <w:rsid w:val="00B77A90"/>
    <w:rsid w:val="00B829C3"/>
    <w:rsid w:val="00B83528"/>
    <w:rsid w:val="00B837C0"/>
    <w:rsid w:val="00B85EB8"/>
    <w:rsid w:val="00B941E3"/>
    <w:rsid w:val="00B94C32"/>
    <w:rsid w:val="00B97E6B"/>
    <w:rsid w:val="00BA035B"/>
    <w:rsid w:val="00BA0A20"/>
    <w:rsid w:val="00BA1F86"/>
    <w:rsid w:val="00BA3F65"/>
    <w:rsid w:val="00BA42F5"/>
    <w:rsid w:val="00BA578F"/>
    <w:rsid w:val="00BA6671"/>
    <w:rsid w:val="00BA7ED0"/>
    <w:rsid w:val="00BB499A"/>
    <w:rsid w:val="00BB5F03"/>
    <w:rsid w:val="00BB7F7E"/>
    <w:rsid w:val="00BC0616"/>
    <w:rsid w:val="00BC3FDB"/>
    <w:rsid w:val="00BC66C8"/>
    <w:rsid w:val="00BD11C7"/>
    <w:rsid w:val="00BD2697"/>
    <w:rsid w:val="00BD385B"/>
    <w:rsid w:val="00BD3B04"/>
    <w:rsid w:val="00BD7CDE"/>
    <w:rsid w:val="00BE2865"/>
    <w:rsid w:val="00BE2F80"/>
    <w:rsid w:val="00BE360E"/>
    <w:rsid w:val="00BE4780"/>
    <w:rsid w:val="00BE6083"/>
    <w:rsid w:val="00BE6725"/>
    <w:rsid w:val="00BE6852"/>
    <w:rsid w:val="00BF18D3"/>
    <w:rsid w:val="00BF1B77"/>
    <w:rsid w:val="00BF1EC7"/>
    <w:rsid w:val="00BF5F18"/>
    <w:rsid w:val="00C053E5"/>
    <w:rsid w:val="00C05638"/>
    <w:rsid w:val="00C145D1"/>
    <w:rsid w:val="00C146CD"/>
    <w:rsid w:val="00C1572C"/>
    <w:rsid w:val="00C20361"/>
    <w:rsid w:val="00C23E89"/>
    <w:rsid w:val="00C30BE9"/>
    <w:rsid w:val="00C3117B"/>
    <w:rsid w:val="00C34E6C"/>
    <w:rsid w:val="00C355E3"/>
    <w:rsid w:val="00C35971"/>
    <w:rsid w:val="00C365D0"/>
    <w:rsid w:val="00C41B7A"/>
    <w:rsid w:val="00C437FA"/>
    <w:rsid w:val="00C45814"/>
    <w:rsid w:val="00C472CB"/>
    <w:rsid w:val="00C4787C"/>
    <w:rsid w:val="00C51130"/>
    <w:rsid w:val="00C56AB5"/>
    <w:rsid w:val="00C60290"/>
    <w:rsid w:val="00C61607"/>
    <w:rsid w:val="00C619C6"/>
    <w:rsid w:val="00C64969"/>
    <w:rsid w:val="00C70395"/>
    <w:rsid w:val="00C711BA"/>
    <w:rsid w:val="00C774B8"/>
    <w:rsid w:val="00C90615"/>
    <w:rsid w:val="00C90A2D"/>
    <w:rsid w:val="00C90F4C"/>
    <w:rsid w:val="00CA3E7E"/>
    <w:rsid w:val="00CA743B"/>
    <w:rsid w:val="00CA7843"/>
    <w:rsid w:val="00CB6049"/>
    <w:rsid w:val="00CB60CB"/>
    <w:rsid w:val="00CB7FB5"/>
    <w:rsid w:val="00CC09DF"/>
    <w:rsid w:val="00CC0E90"/>
    <w:rsid w:val="00CC3234"/>
    <w:rsid w:val="00CC3719"/>
    <w:rsid w:val="00CD143E"/>
    <w:rsid w:val="00CD53B2"/>
    <w:rsid w:val="00CD5DF2"/>
    <w:rsid w:val="00CD6628"/>
    <w:rsid w:val="00CD68ED"/>
    <w:rsid w:val="00CD6A6C"/>
    <w:rsid w:val="00CE1101"/>
    <w:rsid w:val="00CE2079"/>
    <w:rsid w:val="00CE3067"/>
    <w:rsid w:val="00CE31F1"/>
    <w:rsid w:val="00CE6613"/>
    <w:rsid w:val="00CF022B"/>
    <w:rsid w:val="00CF0EA2"/>
    <w:rsid w:val="00CF3887"/>
    <w:rsid w:val="00D05B96"/>
    <w:rsid w:val="00D05FE9"/>
    <w:rsid w:val="00D10B7E"/>
    <w:rsid w:val="00D21ED9"/>
    <w:rsid w:val="00D227E3"/>
    <w:rsid w:val="00D236D2"/>
    <w:rsid w:val="00D31DAA"/>
    <w:rsid w:val="00D34D02"/>
    <w:rsid w:val="00D36000"/>
    <w:rsid w:val="00D36980"/>
    <w:rsid w:val="00D4003B"/>
    <w:rsid w:val="00D448DC"/>
    <w:rsid w:val="00D471E1"/>
    <w:rsid w:val="00D50BD8"/>
    <w:rsid w:val="00D57927"/>
    <w:rsid w:val="00D622E0"/>
    <w:rsid w:val="00D6348E"/>
    <w:rsid w:val="00D65277"/>
    <w:rsid w:val="00D67308"/>
    <w:rsid w:val="00D67459"/>
    <w:rsid w:val="00D7490F"/>
    <w:rsid w:val="00D75963"/>
    <w:rsid w:val="00D77347"/>
    <w:rsid w:val="00D80E6B"/>
    <w:rsid w:val="00D826B0"/>
    <w:rsid w:val="00D85064"/>
    <w:rsid w:val="00D85A2B"/>
    <w:rsid w:val="00D86508"/>
    <w:rsid w:val="00D866F0"/>
    <w:rsid w:val="00D942A2"/>
    <w:rsid w:val="00D94F79"/>
    <w:rsid w:val="00D96D11"/>
    <w:rsid w:val="00DA1340"/>
    <w:rsid w:val="00DA2500"/>
    <w:rsid w:val="00DB21C0"/>
    <w:rsid w:val="00DC11B1"/>
    <w:rsid w:val="00DC2DE3"/>
    <w:rsid w:val="00DC7E99"/>
    <w:rsid w:val="00DD3FBD"/>
    <w:rsid w:val="00DD5609"/>
    <w:rsid w:val="00DD579D"/>
    <w:rsid w:val="00DD587A"/>
    <w:rsid w:val="00DE14C0"/>
    <w:rsid w:val="00DE5599"/>
    <w:rsid w:val="00DE5CFC"/>
    <w:rsid w:val="00E01FB8"/>
    <w:rsid w:val="00E058C3"/>
    <w:rsid w:val="00E06B8E"/>
    <w:rsid w:val="00E07318"/>
    <w:rsid w:val="00E10907"/>
    <w:rsid w:val="00E1107C"/>
    <w:rsid w:val="00E13738"/>
    <w:rsid w:val="00E14853"/>
    <w:rsid w:val="00E14A02"/>
    <w:rsid w:val="00E14FE5"/>
    <w:rsid w:val="00E22994"/>
    <w:rsid w:val="00E31053"/>
    <w:rsid w:val="00E313FC"/>
    <w:rsid w:val="00E32AF8"/>
    <w:rsid w:val="00E33BFA"/>
    <w:rsid w:val="00E34975"/>
    <w:rsid w:val="00E35000"/>
    <w:rsid w:val="00E350E0"/>
    <w:rsid w:val="00E367FA"/>
    <w:rsid w:val="00E372AE"/>
    <w:rsid w:val="00E37941"/>
    <w:rsid w:val="00E40870"/>
    <w:rsid w:val="00E420C8"/>
    <w:rsid w:val="00E430A3"/>
    <w:rsid w:val="00E43125"/>
    <w:rsid w:val="00E46C9F"/>
    <w:rsid w:val="00E5678B"/>
    <w:rsid w:val="00E6150A"/>
    <w:rsid w:val="00E6696A"/>
    <w:rsid w:val="00E703BF"/>
    <w:rsid w:val="00E71BB7"/>
    <w:rsid w:val="00E74369"/>
    <w:rsid w:val="00E745A8"/>
    <w:rsid w:val="00E7557D"/>
    <w:rsid w:val="00E756B6"/>
    <w:rsid w:val="00E8340D"/>
    <w:rsid w:val="00E83B9E"/>
    <w:rsid w:val="00E84136"/>
    <w:rsid w:val="00E84189"/>
    <w:rsid w:val="00E870CC"/>
    <w:rsid w:val="00E9168F"/>
    <w:rsid w:val="00E93130"/>
    <w:rsid w:val="00E94B58"/>
    <w:rsid w:val="00E96E1F"/>
    <w:rsid w:val="00EA1FDD"/>
    <w:rsid w:val="00EA2C66"/>
    <w:rsid w:val="00EA5C28"/>
    <w:rsid w:val="00EB0719"/>
    <w:rsid w:val="00EB6023"/>
    <w:rsid w:val="00EB7C5B"/>
    <w:rsid w:val="00EC378C"/>
    <w:rsid w:val="00ED22B1"/>
    <w:rsid w:val="00ED2316"/>
    <w:rsid w:val="00ED4543"/>
    <w:rsid w:val="00ED4ED2"/>
    <w:rsid w:val="00EE5D61"/>
    <w:rsid w:val="00EF11B5"/>
    <w:rsid w:val="00EF4E17"/>
    <w:rsid w:val="00EF720F"/>
    <w:rsid w:val="00F01D36"/>
    <w:rsid w:val="00F02EC0"/>
    <w:rsid w:val="00F03082"/>
    <w:rsid w:val="00F060F6"/>
    <w:rsid w:val="00F075E0"/>
    <w:rsid w:val="00F10A42"/>
    <w:rsid w:val="00F10D06"/>
    <w:rsid w:val="00F113E9"/>
    <w:rsid w:val="00F12BFF"/>
    <w:rsid w:val="00F132FA"/>
    <w:rsid w:val="00F14A1D"/>
    <w:rsid w:val="00F15BF0"/>
    <w:rsid w:val="00F17175"/>
    <w:rsid w:val="00F21127"/>
    <w:rsid w:val="00F23D8B"/>
    <w:rsid w:val="00F26874"/>
    <w:rsid w:val="00F36682"/>
    <w:rsid w:val="00F406E0"/>
    <w:rsid w:val="00F42CC1"/>
    <w:rsid w:val="00F45956"/>
    <w:rsid w:val="00F47663"/>
    <w:rsid w:val="00F50DF0"/>
    <w:rsid w:val="00F51387"/>
    <w:rsid w:val="00F51BBF"/>
    <w:rsid w:val="00F5449C"/>
    <w:rsid w:val="00F5562E"/>
    <w:rsid w:val="00F5679A"/>
    <w:rsid w:val="00F62220"/>
    <w:rsid w:val="00F67749"/>
    <w:rsid w:val="00F7117E"/>
    <w:rsid w:val="00F72511"/>
    <w:rsid w:val="00F7380B"/>
    <w:rsid w:val="00F7494A"/>
    <w:rsid w:val="00F75700"/>
    <w:rsid w:val="00F7641B"/>
    <w:rsid w:val="00F77437"/>
    <w:rsid w:val="00F80997"/>
    <w:rsid w:val="00F85456"/>
    <w:rsid w:val="00F902F4"/>
    <w:rsid w:val="00F90307"/>
    <w:rsid w:val="00F91F9A"/>
    <w:rsid w:val="00F930DE"/>
    <w:rsid w:val="00F94440"/>
    <w:rsid w:val="00F97422"/>
    <w:rsid w:val="00FA1299"/>
    <w:rsid w:val="00FA2BC5"/>
    <w:rsid w:val="00FA2E4E"/>
    <w:rsid w:val="00FB0E18"/>
    <w:rsid w:val="00FB6F3C"/>
    <w:rsid w:val="00FC1043"/>
    <w:rsid w:val="00FC1D73"/>
    <w:rsid w:val="00FC3874"/>
    <w:rsid w:val="00FC6029"/>
    <w:rsid w:val="00FC64D5"/>
    <w:rsid w:val="00FC7A8A"/>
    <w:rsid w:val="00FD1527"/>
    <w:rsid w:val="00FD1543"/>
    <w:rsid w:val="00FE2006"/>
    <w:rsid w:val="00FE59A6"/>
    <w:rsid w:val="00FE6D2A"/>
    <w:rsid w:val="00FE7211"/>
    <w:rsid w:val="00FE7C16"/>
    <w:rsid w:val="00FF34C6"/>
    <w:rsid w:val="00FF456E"/>
    <w:rsid w:val="00FF55DF"/>
    <w:rsid w:val="00FF7CAC"/>
    <w:rsid w:val="01BB01B6"/>
    <w:rsid w:val="02F8266E"/>
    <w:rsid w:val="033A0B59"/>
    <w:rsid w:val="03DF57D9"/>
    <w:rsid w:val="051C5186"/>
    <w:rsid w:val="08064654"/>
    <w:rsid w:val="08660B20"/>
    <w:rsid w:val="089B57AE"/>
    <w:rsid w:val="08E954D2"/>
    <w:rsid w:val="08F916A3"/>
    <w:rsid w:val="0A1C2E00"/>
    <w:rsid w:val="0A244398"/>
    <w:rsid w:val="0B3B6003"/>
    <w:rsid w:val="0C6A6A81"/>
    <w:rsid w:val="0C8378D7"/>
    <w:rsid w:val="0D631F26"/>
    <w:rsid w:val="0F5A4EE4"/>
    <w:rsid w:val="0F6F4FEA"/>
    <w:rsid w:val="0F915463"/>
    <w:rsid w:val="10352FA6"/>
    <w:rsid w:val="109F2F3A"/>
    <w:rsid w:val="113E7209"/>
    <w:rsid w:val="115C1D50"/>
    <w:rsid w:val="11B40465"/>
    <w:rsid w:val="13A46FA2"/>
    <w:rsid w:val="13BC20F8"/>
    <w:rsid w:val="18664195"/>
    <w:rsid w:val="1921236A"/>
    <w:rsid w:val="1CED5883"/>
    <w:rsid w:val="1E4944C9"/>
    <w:rsid w:val="1F3A4A65"/>
    <w:rsid w:val="1FA74DBF"/>
    <w:rsid w:val="1FFA082C"/>
    <w:rsid w:val="20AD2D8E"/>
    <w:rsid w:val="215C1C4A"/>
    <w:rsid w:val="21D96C95"/>
    <w:rsid w:val="25207C80"/>
    <w:rsid w:val="26CA1BEF"/>
    <w:rsid w:val="2A7E14BF"/>
    <w:rsid w:val="2B43250A"/>
    <w:rsid w:val="2B6A4948"/>
    <w:rsid w:val="2B8C07DC"/>
    <w:rsid w:val="2C315163"/>
    <w:rsid w:val="2D232E22"/>
    <w:rsid w:val="2D583EE5"/>
    <w:rsid w:val="2D72441F"/>
    <w:rsid w:val="2DB50136"/>
    <w:rsid w:val="2F3929B9"/>
    <w:rsid w:val="307B60BB"/>
    <w:rsid w:val="30B905D1"/>
    <w:rsid w:val="30F63716"/>
    <w:rsid w:val="31B42634"/>
    <w:rsid w:val="32A700F2"/>
    <w:rsid w:val="339C65B8"/>
    <w:rsid w:val="34D5717D"/>
    <w:rsid w:val="36322552"/>
    <w:rsid w:val="36CE457E"/>
    <w:rsid w:val="37DC12D9"/>
    <w:rsid w:val="39A47582"/>
    <w:rsid w:val="3A393B9E"/>
    <w:rsid w:val="3AF2778F"/>
    <w:rsid w:val="3B5B0526"/>
    <w:rsid w:val="3BDB4DC2"/>
    <w:rsid w:val="3CB054DF"/>
    <w:rsid w:val="3D052029"/>
    <w:rsid w:val="3D506447"/>
    <w:rsid w:val="3D9F0E00"/>
    <w:rsid w:val="3DD03917"/>
    <w:rsid w:val="3EEC65E7"/>
    <w:rsid w:val="3F0A712E"/>
    <w:rsid w:val="3F4D0EE6"/>
    <w:rsid w:val="41CD68C5"/>
    <w:rsid w:val="41E553EF"/>
    <w:rsid w:val="41F7061B"/>
    <w:rsid w:val="44E248A0"/>
    <w:rsid w:val="45817197"/>
    <w:rsid w:val="45845B9E"/>
    <w:rsid w:val="46DA5B68"/>
    <w:rsid w:val="46F35C30"/>
    <w:rsid w:val="48097226"/>
    <w:rsid w:val="4896297B"/>
    <w:rsid w:val="49CA551D"/>
    <w:rsid w:val="49E2067A"/>
    <w:rsid w:val="4A21012A"/>
    <w:rsid w:val="4A2326CA"/>
    <w:rsid w:val="4BC25EAF"/>
    <w:rsid w:val="4D7A386F"/>
    <w:rsid w:val="4D8046B5"/>
    <w:rsid w:val="4E1D1345"/>
    <w:rsid w:val="4E4812DE"/>
    <w:rsid w:val="4F8D4E5C"/>
    <w:rsid w:val="506003D6"/>
    <w:rsid w:val="529B32E1"/>
    <w:rsid w:val="52BD6465"/>
    <w:rsid w:val="53384C67"/>
    <w:rsid w:val="53C027A0"/>
    <w:rsid w:val="553045C7"/>
    <w:rsid w:val="55B05CC1"/>
    <w:rsid w:val="568A2C23"/>
    <w:rsid w:val="56F549EA"/>
    <w:rsid w:val="57577EAB"/>
    <w:rsid w:val="575D5E82"/>
    <w:rsid w:val="59B843E7"/>
    <w:rsid w:val="5A581ACA"/>
    <w:rsid w:val="5B7F07E3"/>
    <w:rsid w:val="5BCC7BD9"/>
    <w:rsid w:val="5BD2200C"/>
    <w:rsid w:val="5C1127D9"/>
    <w:rsid w:val="5D0652C3"/>
    <w:rsid w:val="5D0F1FBD"/>
    <w:rsid w:val="5D5A7512"/>
    <w:rsid w:val="5D9A7CCB"/>
    <w:rsid w:val="5DD574AA"/>
    <w:rsid w:val="5E9407E7"/>
    <w:rsid w:val="5F087B79"/>
    <w:rsid w:val="5F853A83"/>
    <w:rsid w:val="5FC270BB"/>
    <w:rsid w:val="607842B8"/>
    <w:rsid w:val="60E429C5"/>
    <w:rsid w:val="61814093"/>
    <w:rsid w:val="61AB7BD7"/>
    <w:rsid w:val="61B44A15"/>
    <w:rsid w:val="62DC5F40"/>
    <w:rsid w:val="62FA064E"/>
    <w:rsid w:val="63222E31"/>
    <w:rsid w:val="632B1543"/>
    <w:rsid w:val="63303FB7"/>
    <w:rsid w:val="649065C0"/>
    <w:rsid w:val="64EC6ABB"/>
    <w:rsid w:val="66340D30"/>
    <w:rsid w:val="66942BAF"/>
    <w:rsid w:val="67715F29"/>
    <w:rsid w:val="69261398"/>
    <w:rsid w:val="6AC534B8"/>
    <w:rsid w:val="6B1A1229"/>
    <w:rsid w:val="6B9D0A74"/>
    <w:rsid w:val="6E03390A"/>
    <w:rsid w:val="6E746A4E"/>
    <w:rsid w:val="6E9B0FDE"/>
    <w:rsid w:val="6ED6542E"/>
    <w:rsid w:val="6F2B150C"/>
    <w:rsid w:val="6F34029D"/>
    <w:rsid w:val="6F8F20F9"/>
    <w:rsid w:val="7020290C"/>
    <w:rsid w:val="70C62D95"/>
    <w:rsid w:val="71AD7C63"/>
    <w:rsid w:val="72201872"/>
    <w:rsid w:val="725704ED"/>
    <w:rsid w:val="72DF179D"/>
    <w:rsid w:val="74245119"/>
    <w:rsid w:val="743B4D3E"/>
    <w:rsid w:val="74B44F89"/>
    <w:rsid w:val="75691CE7"/>
    <w:rsid w:val="75791FDF"/>
    <w:rsid w:val="75E2437D"/>
    <w:rsid w:val="76102D60"/>
    <w:rsid w:val="76DE4F77"/>
    <w:rsid w:val="776E3734"/>
    <w:rsid w:val="77DC464B"/>
    <w:rsid w:val="781F1E64"/>
    <w:rsid w:val="78FF16AE"/>
    <w:rsid w:val="794414A6"/>
    <w:rsid w:val="7B1B0658"/>
    <w:rsid w:val="7C004625"/>
    <w:rsid w:val="7C4B71BE"/>
    <w:rsid w:val="7C507EAB"/>
    <w:rsid w:val="7C6F3B6E"/>
    <w:rsid w:val="7DF33A3D"/>
    <w:rsid w:val="7FFB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42AA3"/>
  <w15:docId w15:val="{32C8226A-E893-44AB-9896-86F7E6B6D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8">
    <w:name w:val="Hyperlink"/>
    <w:basedOn w:val="a0"/>
    <w:link w:val="11"/>
    <w:unhideWhenUsed/>
    <w:qFormat/>
    <w:rPr>
      <w:color w:val="0000FF" w:themeColor="hyperlink"/>
      <w:u w:val="single"/>
    </w:rPr>
  </w:style>
  <w:style w:type="paragraph" w:customStyle="1" w:styleId="11">
    <w:name w:val="Гиперссылка1"/>
    <w:link w:val="a8"/>
    <w:pPr>
      <w:spacing w:after="160" w:line="264" w:lineRule="auto"/>
    </w:pPr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Pr>
      <w:b/>
      <w:bCs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c">
    <w:name w:val="No Spacing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d">
    <w:name w:val="Содержимое таблицы"/>
    <w:basedOn w:val="a"/>
    <w:qFormat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ListParagraph1">
    <w:name w:val="List Paragraph1"/>
    <w:basedOn w:val="a"/>
    <w:qFormat/>
    <w:pPr>
      <w:spacing w:before="100" w:beforeAutospacing="1" w:after="100" w:afterAutospacing="1" w:line="273" w:lineRule="auto"/>
      <w:contextualSpacing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Normal11">
    <w:name w:val="Normal11"/>
    <w:qFormat/>
    <w:pPr>
      <w:spacing w:before="100" w:beforeAutospacing="1" w:after="100" w:afterAutospacing="1" w:line="256" w:lineRule="auto"/>
    </w:pPr>
    <w:rPr>
      <w:rFonts w:ascii="Calibri" w:eastAsia="Times New Roman" w:hAnsi="Calibri"/>
      <w:sz w:val="24"/>
      <w:szCs w:val="24"/>
    </w:rPr>
  </w:style>
  <w:style w:type="paragraph" w:customStyle="1" w:styleId="Normal5">
    <w:name w:val="Normal5"/>
    <w:qFormat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paragraph" w:customStyle="1" w:styleId="3">
    <w:name w:val="Обычный3"/>
    <w:qFormat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21">
    <w:name w:val="Обычный2"/>
    <w:qFormat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paragraph" w:customStyle="1" w:styleId="4">
    <w:name w:val="Обычный4"/>
    <w:qFormat/>
    <w:pPr>
      <w:jc w:val="both"/>
    </w:pPr>
    <w:rPr>
      <w:rFonts w:ascii="Calibri" w:hAnsi="Calibri" w:cs="Calibri"/>
      <w:sz w:val="24"/>
      <w:szCs w:val="24"/>
    </w:rPr>
  </w:style>
  <w:style w:type="paragraph" w:customStyle="1" w:styleId="5">
    <w:name w:val="Обычный5"/>
    <w:qFormat/>
    <w:pPr>
      <w:jc w:val="both"/>
    </w:pPr>
    <w:rPr>
      <w:sz w:val="24"/>
      <w:szCs w:val="24"/>
    </w:rPr>
  </w:style>
  <w:style w:type="paragraph" w:customStyle="1" w:styleId="12">
    <w:name w:val="Без интервала1"/>
    <w:basedOn w:val="a"/>
    <w:qFormat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3">
    <w:name w:val="Обычный1"/>
    <w:qFormat/>
    <w:pPr>
      <w:jc w:val="both"/>
    </w:pPr>
    <w:rPr>
      <w:sz w:val="24"/>
      <w:szCs w:val="24"/>
    </w:rPr>
  </w:style>
  <w:style w:type="paragraph" w:customStyle="1" w:styleId="Normal1">
    <w:name w:val="Normal1"/>
    <w:pPr>
      <w:spacing w:before="100" w:beforeAutospacing="1" w:after="100" w:afterAutospacing="1" w:line="256" w:lineRule="auto"/>
    </w:pPr>
    <w:rPr>
      <w:rFonts w:ascii="Calibri" w:eastAsia="Times New Roman" w:hAnsi="Calibri"/>
      <w:sz w:val="24"/>
      <w:szCs w:val="24"/>
    </w:rPr>
  </w:style>
  <w:style w:type="paragraph" w:customStyle="1" w:styleId="Heading21">
    <w:name w:val="Heading 21"/>
    <w:basedOn w:val="a"/>
    <w:next w:val="a"/>
    <w:qFormat/>
    <w:pPr>
      <w:keepNext/>
      <w:spacing w:before="100" w:beforeAutospacing="1" w:after="100" w:afterAutospacing="1" w:line="254" w:lineRule="auto"/>
      <w:outlineLvl w:val="1"/>
    </w:pPr>
    <w:rPr>
      <w:rFonts w:ascii="Liberation Serif" w:eastAsia="Segoe UI" w:hAnsi="Liberation Serif" w:cs="Tahoma"/>
      <w:b/>
      <w:bCs/>
      <w:sz w:val="24"/>
      <w:szCs w:val="24"/>
      <w:lang w:eastAsia="ru-RU"/>
    </w:rPr>
  </w:style>
  <w:style w:type="paragraph" w:customStyle="1" w:styleId="Normal2">
    <w:name w:val="Normal2"/>
    <w:basedOn w:val="a"/>
    <w:qFormat/>
    <w:pPr>
      <w:spacing w:before="100" w:beforeAutospacing="1" w:after="100" w:afterAutospacing="1" w:line="254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5">
    <w:name w:val="15"/>
    <w:basedOn w:val="a0"/>
    <w:qFormat/>
    <w:rPr>
      <w:rFonts w:ascii="Calibri" w:hAnsi="Calibri" w:cs="Calibri" w:hint="default"/>
      <w:color w:val="0563C1"/>
      <w:u w:val="single"/>
    </w:rPr>
  </w:style>
  <w:style w:type="table" w:customStyle="1" w:styleId="14">
    <w:name w:val="Обычная таблица1"/>
    <w:semiHidden/>
    <w:qFormat/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Normal4">
    <w:name w:val="Normal4"/>
    <w:pPr>
      <w:spacing w:beforeAutospacing="1" w:afterAutospacing="1" w:line="254" w:lineRule="auto"/>
    </w:pPr>
    <w:rPr>
      <w:rFonts w:ascii="Calibri" w:eastAsia="Times New Roman" w:hAnsi="Calibri"/>
      <w:sz w:val="24"/>
      <w:szCs w:val="24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e">
    <w:name w:val="List Paragraph"/>
    <w:basedOn w:val="a"/>
    <w:uiPriority w:val="99"/>
    <w:pPr>
      <w:ind w:left="720"/>
      <w:contextualSpacing/>
    </w:pPr>
  </w:style>
  <w:style w:type="table" w:customStyle="1" w:styleId="22">
    <w:name w:val="Обычная таблица2"/>
    <w:semiHidden/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ezkurwreuab5ozgtqnkl">
    <w:name w:val="ezkurwreuab5ozgtqnkl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mts-link.ru/j/niko/539954009" TargetMode="External"/><Relationship Id="rId13" Type="http://schemas.openxmlformats.org/officeDocument/2006/relationships/hyperlink" Target="https://my.mts-link.ru/j/niko/17924903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y.mts-link.ru/j/niko/53995400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ferum.ru/?call_link=c-rAF2UQ-7TkxuUtZjqLi8pM98gwOi8OcNRo_yc4s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ferum.ru/?call_link=c-rAF2UQ-7TkxuUtZjqLi8pM98gwOi8OcNRo_yc4s20" TargetMode="External"/><Relationship Id="rId10" Type="http://schemas.openxmlformats.org/officeDocument/2006/relationships/hyperlink" Target="https://sferum.ru/?call_link=jndzkADPJbdnlDK3hvoBDK7WgNmuE974bSwuE7_Tzn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.mts-link.ru/j/niko/1792490369" TargetMode="External"/><Relationship Id="rId14" Type="http://schemas.openxmlformats.org/officeDocument/2006/relationships/hyperlink" Target="https://sferum.ru/?call_link=jndzkADPJbdnlDK3hvoBDK7WgNmuE974bSwuE7_Tzn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35B83-511C-4F6E-A3B6-4B2575CD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6459</Words>
  <Characters>36822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Кузьмина Елена Романовна</cp:lastModifiedBy>
  <cp:revision>3</cp:revision>
  <cp:lastPrinted>2024-10-24T14:47:00Z</cp:lastPrinted>
  <dcterms:created xsi:type="dcterms:W3CDTF">2024-10-25T15:18:00Z</dcterms:created>
  <dcterms:modified xsi:type="dcterms:W3CDTF">2024-10-25T15:18:00Z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90892EB7C52F4E0B8D1CDE7399295E83_12</vt:lpwstr>
  </property>
</Properties>
</file>